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36AA" w14:textId="409A664D" w:rsidR="001713A6" w:rsidRPr="00177AFE" w:rsidRDefault="00965344" w:rsidP="001713A6">
      <w:pPr>
        <w:jc w:val="right"/>
        <w:rPr>
          <w:rFonts w:cs="Calibri"/>
        </w:rPr>
      </w:pPr>
      <w:r>
        <w:rPr>
          <w:rFonts w:cs="Calibri"/>
        </w:rPr>
        <w:t>10</w:t>
      </w:r>
      <w:r w:rsidR="00A02981">
        <w:rPr>
          <w:rFonts w:cs="Calibri"/>
        </w:rPr>
        <w:t>.08</w:t>
      </w:r>
      <w:r w:rsidR="001713A6" w:rsidRPr="00177AFE">
        <w:rPr>
          <w:rFonts w:cs="Calibri"/>
        </w:rPr>
        <w:t>.</w:t>
      </w:r>
      <w:proofErr w:type="gramStart"/>
      <w:r w:rsidR="001713A6" w:rsidRPr="00177AFE">
        <w:rPr>
          <w:rFonts w:cs="Calibri"/>
        </w:rPr>
        <w:t>2026r.</w:t>
      </w:r>
      <w:proofErr w:type="gramEnd"/>
    </w:p>
    <w:p w14:paraId="37A90381" w14:textId="77777777" w:rsidR="001713A6" w:rsidRDefault="001713A6" w:rsidP="001713A6">
      <w:pPr>
        <w:rPr>
          <w:rFonts w:cs="Calibri"/>
        </w:rPr>
      </w:pPr>
      <w:r>
        <w:rPr>
          <w:rFonts w:cs="Calibri"/>
        </w:rPr>
        <w:t>ZAPIS ROZMOWY</w:t>
      </w:r>
    </w:p>
    <w:p w14:paraId="4C2FA77D" w14:textId="77777777" w:rsidR="00F15D37" w:rsidRDefault="00F15D37"/>
    <w:p w14:paraId="7B02E41D" w14:textId="4FCA24BB" w:rsidR="001713A6" w:rsidRDefault="00965344" w:rsidP="001713A6">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JULIA ŻUGAJ</w:t>
      </w:r>
      <w:r w:rsidR="005F7997">
        <w:rPr>
          <w:rFonts w:eastAsia="Times New Roman" w:cs="Calibri"/>
          <w:b/>
          <w:bCs/>
          <w:lang w:eastAsia="pl-PL"/>
        </w:rPr>
        <w:t xml:space="preserve"> GOŚ</w:t>
      </w:r>
      <w:r w:rsidR="00CB7ED1">
        <w:rPr>
          <w:rFonts w:eastAsia="Times New Roman" w:cs="Calibri"/>
          <w:b/>
          <w:bCs/>
          <w:lang w:eastAsia="pl-PL"/>
        </w:rPr>
        <w:t>CINIĄ</w:t>
      </w:r>
      <w:r w:rsidR="002D6F8B">
        <w:rPr>
          <w:rFonts w:eastAsia="Times New Roman" w:cs="Calibri"/>
          <w:b/>
          <w:bCs/>
          <w:lang w:eastAsia="pl-PL"/>
        </w:rPr>
        <w:t xml:space="preserve"> PODCASTU „BRATNIE DUSZE” W </w:t>
      </w:r>
      <w:r w:rsidR="0030275C">
        <w:rPr>
          <w:rFonts w:eastAsia="Times New Roman" w:cs="Calibri"/>
          <w:b/>
          <w:bCs/>
          <w:lang w:eastAsia="pl-PL"/>
        </w:rPr>
        <w:t xml:space="preserve">RMF </w:t>
      </w:r>
      <w:r w:rsidR="003F4169">
        <w:rPr>
          <w:rFonts w:eastAsia="Times New Roman" w:cs="Calibri"/>
          <w:b/>
          <w:bCs/>
          <w:lang w:eastAsia="pl-PL"/>
        </w:rPr>
        <w:t>MAXX</w:t>
      </w:r>
    </w:p>
    <w:p w14:paraId="26C1BEFF" w14:textId="77777777" w:rsidR="001713A6" w:rsidRDefault="001713A6"/>
    <w:p w14:paraId="3B2091CF" w14:textId="77777777" w:rsidR="009B37DE" w:rsidRPr="009B37DE" w:rsidRDefault="009B37DE" w:rsidP="009B37DE">
      <w:pPr>
        <w:pStyle w:val="pdq2pgselectionanchorcontainer"/>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Julia, kiedyś powiedziałaś, że najbardziej boisz się samotności. Nadal tak jest?</w:t>
      </w:r>
    </w:p>
    <w:p w14:paraId="6B86877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Tak, zdecydowanie. To chyba największy lęk w moim życiu. Nie sądzę, żebym kiedykolwiek całkowicie sobie z nim poradziła. Dlatego bardzo dbam o bliskich ludzi – rodzinę, przyjaciół, nawet z pracownikami staram się mieć bliskie relacje. Nie wyobrażam sobie spędzić całego dnia bez kontaktu z drugim człowiekiem. Są ludzie, którzy potrzebują pobyć sami, żeby się </w:t>
      </w:r>
      <w:proofErr w:type="spellStart"/>
      <w:r w:rsidRPr="009B37DE">
        <w:rPr>
          <w:rFonts w:ascii="Calibri" w:hAnsi="Calibri" w:cs="Calibri"/>
          <w:sz w:val="22"/>
          <w:szCs w:val="22"/>
        </w:rPr>
        <w:t>odbodźcować</w:t>
      </w:r>
      <w:proofErr w:type="spellEnd"/>
      <w:r w:rsidRPr="009B37DE">
        <w:rPr>
          <w:rFonts w:ascii="Calibri" w:hAnsi="Calibri" w:cs="Calibri"/>
          <w:sz w:val="22"/>
          <w:szCs w:val="22"/>
        </w:rPr>
        <w:t xml:space="preserve"> i naładować baterie społeczne. Ja tego nie mam.</w:t>
      </w:r>
    </w:p>
    <w:p w14:paraId="2307D532"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Zdarzyło ci się zostać dłużej w relacji, nawet przyjacielskiej, tylko dlatego, że bałaś się zostać sama?</w:t>
      </w:r>
    </w:p>
    <w:p w14:paraId="7E8AA77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Nie. Muszę czuć, że jestem w tej relacji chciana. Jestem przy kimś, dopóki ta osoba chce być przy mnie. Z wiekiem niektóre znajomości naturalnie się wykruszyły – ludzie biorą śluby, mają dzieci, zmieniają się priorytety. Nie chcę się nikomu narzucać. Ale mam też grupę przyjaciół jeszcze z dzieciństwa, z czasów, kiedy razem </w:t>
      </w:r>
      <w:proofErr w:type="gramStart"/>
      <w:r w:rsidRPr="009B37DE">
        <w:rPr>
          <w:rFonts w:ascii="Calibri" w:hAnsi="Calibri" w:cs="Calibri"/>
          <w:sz w:val="22"/>
          <w:szCs w:val="22"/>
        </w:rPr>
        <w:t>tańczyliśmy,</w:t>
      </w:r>
      <w:proofErr w:type="gramEnd"/>
      <w:r w:rsidRPr="009B37DE">
        <w:rPr>
          <w:rFonts w:ascii="Calibri" w:hAnsi="Calibri" w:cs="Calibri"/>
          <w:sz w:val="22"/>
          <w:szCs w:val="22"/>
        </w:rPr>
        <w:t xml:space="preserve"> i bardzo pielęgnuję te relacje. Chciałabym, żebyśmy przyjaźnili się do starości.</w:t>
      </w:r>
    </w:p>
    <w:p w14:paraId="28478B4D"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Czyli nie masz dni, które spędzasz zupełnie sama?</w:t>
      </w:r>
    </w:p>
    <w:p w14:paraId="5BB7C13E"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Mam momenty, kiedy zamykam się w pokoju, robię drzemkę, oddycham, koloruję albo szydełkuję. Lubię takie rzeczy robić sama. Ale gdybym miała przez cały dzień nie odezwać się do drugiego człowieka, zwariowałabym.</w:t>
      </w:r>
    </w:p>
    <w:p w14:paraId="337D512C"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Potrafisz odróżnić samotność od bycia samą?</w:t>
      </w:r>
    </w:p>
    <w:p w14:paraId="699FE32B"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Tak. Jakiś czas temu poleciałam sama do Afryki, bo byłam przekonana, że muszę nauczyć się bycia ze sobą. Wokół mnie byli ludzie, ale wszyscy moi bliscy zostali na innym kontynencie. I absolutnie nie czułam się samotna. Ten wyjazd uświadomił mi, że ja umiem być sama. Po prostu tego nie lubię. Wolę spędzać czas z ludźmi.</w:t>
      </w:r>
    </w:p>
    <w:p w14:paraId="35DACED3"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Co jeszcze dała ci Afryka?</w:t>
      </w:r>
    </w:p>
    <w:p w14:paraId="263D4534"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Bardzo dużo poukładała mi w głowie. Rok 2025 był dla mnie trudny i przejściowy. Byłam ciągle zmęczona, nic mi się nie chciało, nie miałam motywacji. Z psycholożką odkryłyśmy, że to było wypalenie zawodowe. Musiałam przewartościować swoje życie i odnaleźć rzeczy, które naprawdę dają mi radość. W Afryce zaczęłam pracować ze zwierzętami, działać </w:t>
      </w:r>
      <w:proofErr w:type="spellStart"/>
      <w:r w:rsidRPr="009B37DE">
        <w:rPr>
          <w:rFonts w:ascii="Calibri" w:hAnsi="Calibri" w:cs="Calibri"/>
          <w:sz w:val="22"/>
          <w:szCs w:val="22"/>
        </w:rPr>
        <w:t>wolontaryjnie</w:t>
      </w:r>
      <w:proofErr w:type="spellEnd"/>
      <w:r w:rsidRPr="009B37DE">
        <w:rPr>
          <w:rFonts w:ascii="Calibri" w:hAnsi="Calibri" w:cs="Calibri"/>
          <w:sz w:val="22"/>
          <w:szCs w:val="22"/>
        </w:rPr>
        <w:t xml:space="preserve"> i poczułam ogromne spełnienie. Zrozumiałam, że robię w życiu rzeczy, które już mnie tak nie cieszą, i muszę poszukać nowych.</w:t>
      </w:r>
    </w:p>
    <w:p w14:paraId="1794997C"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lastRenderedPageBreak/>
        <w:t>PROWADZĄCE:</w:t>
      </w:r>
      <w:r w:rsidRPr="009B37DE">
        <w:rPr>
          <w:rFonts w:ascii="Calibri" w:hAnsi="Calibri" w:cs="Calibri"/>
          <w:sz w:val="22"/>
          <w:szCs w:val="22"/>
        </w:rPr>
        <w:t xml:space="preserve"> Czujesz, że już wiesz, czego chcesz?</w:t>
      </w:r>
    </w:p>
    <w:p w14:paraId="3AD0E95D"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Zawodowo na pewno. Otworzyłam swój </w:t>
      </w:r>
      <w:proofErr w:type="spellStart"/>
      <w:r w:rsidRPr="009B37DE">
        <w:rPr>
          <w:rFonts w:ascii="Calibri" w:hAnsi="Calibri" w:cs="Calibri"/>
          <w:sz w:val="22"/>
          <w:szCs w:val="22"/>
        </w:rPr>
        <w:t>girlsband</w:t>
      </w:r>
      <w:proofErr w:type="spellEnd"/>
      <w:r w:rsidRPr="009B37DE">
        <w:rPr>
          <w:rFonts w:ascii="Calibri" w:hAnsi="Calibri" w:cs="Calibri"/>
          <w:sz w:val="22"/>
          <w:szCs w:val="22"/>
        </w:rPr>
        <w:t xml:space="preserve">. Przez presję i ocenianie nabawiłam się lęków związanych z wychodzeniem na scenę. Dużo lepiej czułam się w kreatywnych rzeczach – tworzeniu, wymyślaniu, pracy z </w:t>
      </w:r>
      <w:proofErr w:type="spellStart"/>
      <w:r w:rsidRPr="009B37DE">
        <w:rPr>
          <w:rFonts w:ascii="Calibri" w:hAnsi="Calibri" w:cs="Calibri"/>
          <w:sz w:val="22"/>
          <w:szCs w:val="22"/>
        </w:rPr>
        <w:t>backstage'u</w:t>
      </w:r>
      <w:proofErr w:type="spellEnd"/>
      <w:r w:rsidRPr="009B37DE">
        <w:rPr>
          <w:rFonts w:ascii="Calibri" w:hAnsi="Calibri" w:cs="Calibri"/>
          <w:sz w:val="22"/>
          <w:szCs w:val="22"/>
        </w:rPr>
        <w:t>. Po powrocie z Afryki spisałam wszystko, co chcę robić, co mnie motywuje i w czym jestem dobra. Doszłam do tego, że chcę znaleźć kogoś na swoje miejsce, a sama zostać mentorką, taką trochę mamą. Krok po kroku zaczęłam to realizować i ruszyło.</w:t>
      </w:r>
    </w:p>
    <w:p w14:paraId="7B955AEA"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w:t>
      </w:r>
      <w:proofErr w:type="spellStart"/>
      <w:r w:rsidRPr="009B37DE">
        <w:rPr>
          <w:rFonts w:ascii="Calibri" w:hAnsi="Calibri" w:cs="Calibri"/>
          <w:sz w:val="22"/>
          <w:szCs w:val="22"/>
        </w:rPr>
        <w:t>Żugajki</w:t>
      </w:r>
      <w:proofErr w:type="spellEnd"/>
      <w:r w:rsidRPr="009B37DE">
        <w:rPr>
          <w:rFonts w:ascii="Calibri" w:hAnsi="Calibri" w:cs="Calibri"/>
          <w:sz w:val="22"/>
          <w:szCs w:val="22"/>
        </w:rPr>
        <w:t xml:space="preserve"> to był jeden z najmocniejszych </w:t>
      </w:r>
      <w:proofErr w:type="spellStart"/>
      <w:r w:rsidRPr="009B37DE">
        <w:rPr>
          <w:rFonts w:ascii="Calibri" w:hAnsi="Calibri" w:cs="Calibri"/>
          <w:sz w:val="22"/>
          <w:szCs w:val="22"/>
        </w:rPr>
        <w:t>fanbase'ów</w:t>
      </w:r>
      <w:proofErr w:type="spellEnd"/>
      <w:r w:rsidRPr="009B37DE">
        <w:rPr>
          <w:rFonts w:ascii="Calibri" w:hAnsi="Calibri" w:cs="Calibri"/>
          <w:sz w:val="22"/>
          <w:szCs w:val="22"/>
        </w:rPr>
        <w:t xml:space="preserve"> w Polsce. Czułaś z tego powodu presję?</w:t>
      </w:r>
    </w:p>
    <w:p w14:paraId="2BCDC3D0"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Mam do tych dzieci ogromną miłość i wdzięczność. Naprawdę lubię z nimi spędzać czas i kiedy </w:t>
      </w:r>
      <w:proofErr w:type="spellStart"/>
      <w:r w:rsidRPr="009B37DE">
        <w:rPr>
          <w:rFonts w:ascii="Calibri" w:hAnsi="Calibri" w:cs="Calibri"/>
          <w:sz w:val="22"/>
          <w:szCs w:val="22"/>
        </w:rPr>
        <w:t>Żugajka</w:t>
      </w:r>
      <w:proofErr w:type="spellEnd"/>
      <w:r w:rsidRPr="009B37DE">
        <w:rPr>
          <w:rFonts w:ascii="Calibri" w:hAnsi="Calibri" w:cs="Calibri"/>
          <w:sz w:val="22"/>
          <w:szCs w:val="22"/>
        </w:rPr>
        <w:t xml:space="preserve"> do mnie podchodzi, zawsze chcę dać z siebie sto procent. Problem polegał na tym, że chciałam dawać tak dużo, że zapomniałam o własnym komforcie. Przez dwa lata praktycznie w każdy weekend miałam koncert, event albo </w:t>
      </w:r>
      <w:proofErr w:type="spellStart"/>
      <w:r w:rsidRPr="009B37DE">
        <w:rPr>
          <w:rFonts w:ascii="Calibri" w:hAnsi="Calibri" w:cs="Calibri"/>
          <w:sz w:val="22"/>
          <w:szCs w:val="22"/>
        </w:rPr>
        <w:t>meet</w:t>
      </w:r>
      <w:proofErr w:type="spellEnd"/>
      <w:r w:rsidRPr="009B37DE">
        <w:rPr>
          <w:rFonts w:ascii="Calibri" w:hAnsi="Calibri" w:cs="Calibri"/>
          <w:sz w:val="22"/>
          <w:szCs w:val="22"/>
        </w:rPr>
        <w:t xml:space="preserve"> and </w:t>
      </w:r>
      <w:proofErr w:type="spellStart"/>
      <w:r w:rsidRPr="009B37DE">
        <w:rPr>
          <w:rFonts w:ascii="Calibri" w:hAnsi="Calibri" w:cs="Calibri"/>
          <w:sz w:val="22"/>
          <w:szCs w:val="22"/>
        </w:rPr>
        <w:t>greet</w:t>
      </w:r>
      <w:proofErr w:type="spellEnd"/>
      <w:r w:rsidRPr="009B37DE">
        <w:rPr>
          <w:rFonts w:ascii="Calibri" w:hAnsi="Calibri" w:cs="Calibri"/>
          <w:sz w:val="22"/>
          <w:szCs w:val="22"/>
        </w:rPr>
        <w:t xml:space="preserve">. To zmęczyło moje ciało i psychikę. Zaczęły pojawiać się lęki. Nie przez </w:t>
      </w:r>
      <w:proofErr w:type="spellStart"/>
      <w:r w:rsidRPr="009B37DE">
        <w:rPr>
          <w:rFonts w:ascii="Calibri" w:hAnsi="Calibri" w:cs="Calibri"/>
          <w:sz w:val="22"/>
          <w:szCs w:val="22"/>
        </w:rPr>
        <w:t>fanbase</w:t>
      </w:r>
      <w:proofErr w:type="spellEnd"/>
      <w:r w:rsidRPr="009B37DE">
        <w:rPr>
          <w:rFonts w:ascii="Calibri" w:hAnsi="Calibri" w:cs="Calibri"/>
          <w:sz w:val="22"/>
          <w:szCs w:val="22"/>
        </w:rPr>
        <w:t>, tylko przez intensywność, której w porę nie zauważyłam.</w:t>
      </w:r>
    </w:p>
    <w:p w14:paraId="0FDDBF55"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Jak stawiać granice tak młodym fanom?</w:t>
      </w:r>
    </w:p>
    <w:p w14:paraId="4901DF45"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Cierpliwie i konsekwentnie. Jeżeli na obozie obowiązywała jakaś zasada, dotyczyła wszystkich. Dzieci bardzo zwracają uwagę na sprawiedliwość. Miałam też problem z tym, że podczas rozmowy widzowie często mnie nagrywali. Rozumiem, że chcieli mieć pamiątkę, ale wiedziałam, że później będą zdjęcia i </w:t>
      </w:r>
      <w:proofErr w:type="spellStart"/>
      <w:r w:rsidRPr="009B37DE">
        <w:rPr>
          <w:rFonts w:ascii="Calibri" w:hAnsi="Calibri" w:cs="Calibri"/>
          <w:sz w:val="22"/>
          <w:szCs w:val="22"/>
        </w:rPr>
        <w:t>TikToki</w:t>
      </w:r>
      <w:proofErr w:type="spellEnd"/>
      <w:r w:rsidRPr="009B37DE">
        <w:rPr>
          <w:rFonts w:ascii="Calibri" w:hAnsi="Calibri" w:cs="Calibri"/>
          <w:sz w:val="22"/>
          <w:szCs w:val="22"/>
        </w:rPr>
        <w:t>, a rozmowa mogłaby być momentem, kiedy naprawdę jesteśmy ze sobą. Trzeba spokojnie tłumaczyć swoje granice i być w nich konsekwentnym.</w:t>
      </w:r>
    </w:p>
    <w:p w14:paraId="67DF272A"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Miałaś poczucie, że nawet na chwilę nie możesz przestać się uśmiechać, bo ktoś to nagra i powie: „Julia </w:t>
      </w:r>
      <w:proofErr w:type="spellStart"/>
      <w:r w:rsidRPr="009B37DE">
        <w:rPr>
          <w:rFonts w:ascii="Calibri" w:hAnsi="Calibri" w:cs="Calibri"/>
          <w:sz w:val="22"/>
          <w:szCs w:val="22"/>
        </w:rPr>
        <w:t>Żugaj</w:t>
      </w:r>
      <w:proofErr w:type="spellEnd"/>
      <w:r w:rsidRPr="009B37DE">
        <w:rPr>
          <w:rFonts w:ascii="Calibri" w:hAnsi="Calibri" w:cs="Calibri"/>
          <w:sz w:val="22"/>
          <w:szCs w:val="22"/>
        </w:rPr>
        <w:t xml:space="preserve"> jest niezadowolona”?</w:t>
      </w:r>
    </w:p>
    <w:p w14:paraId="76EE72EF"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Tak, takie sytuacje się zdarzały. Ale wiedziałam, że osoba komentująca widzi tylko urywek, a nie to, że stałam tam trzy, cztery czy pięć godzin i dawałam z siebie wszystko. Nie miałam sobie nic do zarzucenia. Chciałam tam być i chciałam spędzać czas z </w:t>
      </w:r>
      <w:proofErr w:type="spellStart"/>
      <w:r w:rsidRPr="009B37DE">
        <w:rPr>
          <w:rFonts w:ascii="Calibri" w:hAnsi="Calibri" w:cs="Calibri"/>
          <w:sz w:val="22"/>
          <w:szCs w:val="22"/>
        </w:rPr>
        <w:t>Żugajkami</w:t>
      </w:r>
      <w:proofErr w:type="spellEnd"/>
      <w:r w:rsidRPr="009B37DE">
        <w:rPr>
          <w:rFonts w:ascii="Calibri" w:hAnsi="Calibri" w:cs="Calibri"/>
          <w:sz w:val="22"/>
          <w:szCs w:val="22"/>
        </w:rPr>
        <w:t xml:space="preserve">. Oczywiście później pilnowałam się, żeby na nagraniach dobrze to wyglądało i żeby dzieci miały </w:t>
      </w:r>
      <w:proofErr w:type="gramStart"/>
      <w:r w:rsidRPr="009B37DE">
        <w:rPr>
          <w:rFonts w:ascii="Calibri" w:hAnsi="Calibri" w:cs="Calibri"/>
          <w:sz w:val="22"/>
          <w:szCs w:val="22"/>
        </w:rPr>
        <w:t>fajne</w:t>
      </w:r>
      <w:proofErr w:type="gramEnd"/>
      <w:r w:rsidRPr="009B37DE">
        <w:rPr>
          <w:rFonts w:ascii="Calibri" w:hAnsi="Calibri" w:cs="Calibri"/>
          <w:sz w:val="22"/>
          <w:szCs w:val="22"/>
        </w:rPr>
        <w:t xml:space="preserve"> pamiątki.</w:t>
      </w:r>
    </w:p>
    <w:p w14:paraId="34BC449E"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Jesteś tancerką, piosenkarką i </w:t>
      </w:r>
      <w:proofErr w:type="spellStart"/>
      <w:r w:rsidRPr="009B37DE">
        <w:rPr>
          <w:rFonts w:ascii="Calibri" w:hAnsi="Calibri" w:cs="Calibri"/>
          <w:sz w:val="22"/>
          <w:szCs w:val="22"/>
        </w:rPr>
        <w:t>influencerką</w:t>
      </w:r>
      <w:proofErr w:type="spellEnd"/>
      <w:r w:rsidRPr="009B37DE">
        <w:rPr>
          <w:rFonts w:ascii="Calibri" w:hAnsi="Calibri" w:cs="Calibri"/>
          <w:sz w:val="22"/>
          <w:szCs w:val="22"/>
        </w:rPr>
        <w:t>. W trudniejszym okresie musiałaś być też trochę aktorką?</w:t>
      </w:r>
    </w:p>
    <w:p w14:paraId="35A13CBD"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Nie traktowałam tego jako udawanie. Wiedziałam, że mam rzeczy w kalendarzu i muszę znaleźć w sobie energię, żeby je zrobić. Jestem zdeterminowana – jeśli rano widzę pięć rzeczy i nie mam na nie ochoty, nie odwołuję wszystkiego. Jadę i jestem profesjonalna. Wracałam potem pięć razy bardziej zmęczona, bo wymagało to ode mnie dużo więcej energii, ale nie czułam, że gram. Gdybym udawała, ludzie szybko by to wyczuli.</w:t>
      </w:r>
    </w:p>
    <w:p w14:paraId="05A3E240"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Byłaś na terapii. Co ona w tobie zmieniła?</w:t>
      </w:r>
    </w:p>
    <w:p w14:paraId="7B2B5E94"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Najzabawniejsze jest to, że kompletnie nie wiem, jak to działa. Co tydzień chodzę do psycholożki, przez godzinę rozmawiamy. Ona nie daje mi żadnych złotych myśli, tylko zadaje pytania. Mija rok i nagle jest sto </w:t>
      </w:r>
      <w:r w:rsidRPr="009B37DE">
        <w:rPr>
          <w:rFonts w:ascii="Calibri" w:hAnsi="Calibri" w:cs="Calibri"/>
          <w:sz w:val="22"/>
          <w:szCs w:val="22"/>
        </w:rPr>
        <w:lastRenderedPageBreak/>
        <w:t>razy lepiej. Wszystko jest bardziej poukładane, mam energię do życia. Nie potrafię powiedzieć, kiedy dokładnie to się wydarzyło. Po prostu terapia mi pomaga.</w:t>
      </w:r>
    </w:p>
    <w:p w14:paraId="49D84FD9"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Kiedy zaczął się ten najtrudniejszy moment?</w:t>
      </w:r>
    </w:p>
    <w:p w14:paraId="0A7C09E2"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Po „Tańcu z Gwiazdami”. To było moje największe marzenie i kiedy je spełniłam, pojawiło się: „</w:t>
      </w:r>
      <w:proofErr w:type="spellStart"/>
      <w:r w:rsidRPr="009B37DE">
        <w:rPr>
          <w:rFonts w:ascii="Calibri" w:hAnsi="Calibri" w:cs="Calibri"/>
          <w:sz w:val="22"/>
          <w:szCs w:val="22"/>
        </w:rPr>
        <w:t>Okej</w:t>
      </w:r>
      <w:proofErr w:type="spellEnd"/>
      <w:r w:rsidRPr="009B37DE">
        <w:rPr>
          <w:rFonts w:ascii="Calibri" w:hAnsi="Calibri" w:cs="Calibri"/>
          <w:sz w:val="22"/>
          <w:szCs w:val="22"/>
        </w:rPr>
        <w:t>, zrobiłam to. Co dalej?”. Potem ruszyłam w trasę koncertową, którą uwielbiałam, więc na chwilę zagłuszyłam to uczucie. Ale w styczniu wróciło. Nie miałam pomysłów, brakowało mi kreatywności. Później pojawił się program „Twoja twarz brzmi znajomo”, w który bardzo mocno się zaangażowałam. Moja psychika wtedy jeszcze bardziej podupadła – przez ilość pracy, presję i to, jak bardzo zaczęłam w siebie wątpić. To poszło lawinowo aż do wakacji, kiedy rozpoczęłam terapię. Wychodzenie z tego zajęło mi kolejne miesiące.</w:t>
      </w:r>
    </w:p>
    <w:p w14:paraId="5393D29B" w14:textId="77777777" w:rsidR="009B37DE" w:rsidRPr="009B37DE" w:rsidRDefault="009B37DE" w:rsidP="009B37DE">
      <w:pPr>
        <w:pStyle w:val="NormalnyWeb"/>
        <w:rPr>
          <w:rFonts w:ascii="Calibri" w:hAnsi="Calibri" w:cs="Calibri"/>
          <w:sz w:val="22"/>
          <w:szCs w:val="22"/>
        </w:rPr>
      </w:pPr>
      <w:r w:rsidRPr="009B37DE">
        <w:rPr>
          <w:rFonts w:ascii="Calibri" w:hAnsi="Calibri" w:cs="Calibri"/>
          <w:sz w:val="22"/>
          <w:szCs w:val="22"/>
        </w:rPr>
        <w:t>Dzisiaj mogę powiedzieć, że chyba nigdy nie byłam tak szczęśliwa i spełniona jak teraz. Czuję, że wróciłam do siebie, wróciła moja iskierka. Budzę się rano, patrzę w kalendarz i cieszę się na rzeczy, które mnie czekają. Tego najbardziej brakowało mi w zeszłym roku.</w:t>
      </w:r>
    </w:p>
    <w:p w14:paraId="6903644A"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Da się przejść przez tę branżę bez szwanku?</w:t>
      </w:r>
    </w:p>
    <w:p w14:paraId="422B5EDF"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Jeśli od początku chodzi się do psychologa, to może tak. Łatwo zatracić się w tym pędzie. Dostajesz ogromny </w:t>
      </w:r>
      <w:proofErr w:type="spellStart"/>
      <w:r w:rsidRPr="009B37DE">
        <w:rPr>
          <w:rFonts w:ascii="Calibri" w:hAnsi="Calibri" w:cs="Calibri"/>
          <w:sz w:val="22"/>
          <w:szCs w:val="22"/>
        </w:rPr>
        <w:t>boost</w:t>
      </w:r>
      <w:proofErr w:type="spellEnd"/>
      <w:r w:rsidRPr="009B37DE">
        <w:rPr>
          <w:rFonts w:ascii="Calibri" w:hAnsi="Calibri" w:cs="Calibri"/>
          <w:sz w:val="22"/>
          <w:szCs w:val="22"/>
        </w:rPr>
        <w:t>, niesie cię adrenalina, projekt goni projekt i nawet nie zauważasz momentu, kiedy coś zaczyna się zmieniać. A potem budzisz się i nic ci się nie chce. Godzina w tygodniu, podczas której możesz się zatrzymać i zastanowić: „Jak ja właściwie się czuję?”, jest bardzo wartościowa. Terapia nauczyła mnie właśnie zauważać własne emocje.</w:t>
      </w:r>
    </w:p>
    <w:p w14:paraId="14E371BF"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Niektórzy bardzo szybko zdobywają popularność i równie szybko znikają. Co zrobić, żeby zbudować trwałą karierę?</w:t>
      </w:r>
    </w:p>
    <w:p w14:paraId="748F72F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Już w Teamie X zrozumiałam, że najważniejsze jest mieć cel i wiedzieć, po co się to robi. Dużo twórców tworzy, bo coś się kliknie, ludzie będą komentować, będzie zaangażowanie. Ale kiedy masz swój cel, on daje ci kierunek. Możesz dostać propozycję i zapytać: „Czy to jest zgodne z tym, co chcę robić?”. Jeśli nie – odrzucasz.</w:t>
      </w:r>
    </w:p>
    <w:p w14:paraId="3E3A71FB" w14:textId="77777777" w:rsidR="009B37DE" w:rsidRPr="009B37DE" w:rsidRDefault="009B37DE" w:rsidP="009B37DE">
      <w:pPr>
        <w:pStyle w:val="NormalnyWeb"/>
        <w:rPr>
          <w:rFonts w:ascii="Calibri" w:hAnsi="Calibri" w:cs="Calibri"/>
          <w:sz w:val="22"/>
          <w:szCs w:val="22"/>
        </w:rPr>
      </w:pPr>
      <w:r w:rsidRPr="009B37DE">
        <w:rPr>
          <w:rFonts w:ascii="Calibri" w:hAnsi="Calibri" w:cs="Calibri"/>
          <w:sz w:val="22"/>
          <w:szCs w:val="22"/>
        </w:rPr>
        <w:t xml:space="preserve">Moim celem było zbudowanie </w:t>
      </w:r>
      <w:proofErr w:type="gramStart"/>
      <w:r w:rsidRPr="009B37DE">
        <w:rPr>
          <w:rFonts w:ascii="Calibri" w:hAnsi="Calibri" w:cs="Calibri"/>
          <w:sz w:val="22"/>
          <w:szCs w:val="22"/>
        </w:rPr>
        <w:t>fajnego</w:t>
      </w:r>
      <w:proofErr w:type="gramEnd"/>
      <w:r w:rsidRPr="009B37DE">
        <w:rPr>
          <w:rFonts w:ascii="Calibri" w:hAnsi="Calibri" w:cs="Calibri"/>
          <w:sz w:val="22"/>
          <w:szCs w:val="22"/>
        </w:rPr>
        <w:t xml:space="preserve"> dzieciństwa pokoleniu, które mnie oglądało, tak jak kiedyś zrobili to dla mnie inni youtuberzy. I teraz te dzieciaki dorosły. Niedawno wrzuciłam </w:t>
      </w:r>
      <w:proofErr w:type="spellStart"/>
      <w:r w:rsidRPr="009B37DE">
        <w:rPr>
          <w:rFonts w:ascii="Calibri" w:hAnsi="Calibri" w:cs="Calibri"/>
          <w:sz w:val="22"/>
          <w:szCs w:val="22"/>
        </w:rPr>
        <w:t>TikToka</w:t>
      </w:r>
      <w:proofErr w:type="spellEnd"/>
      <w:r w:rsidRPr="009B37DE">
        <w:rPr>
          <w:rFonts w:ascii="Calibri" w:hAnsi="Calibri" w:cs="Calibri"/>
          <w:sz w:val="22"/>
          <w:szCs w:val="22"/>
        </w:rPr>
        <w:t>, w którym im za te lata podziękowałam. Dostałam komentarze: „Zbudowałaś mi dzieciństwo”, „Dzięki tobie jestem taka, jaka jestem”. I pomyślałam: udało się.</w:t>
      </w:r>
    </w:p>
    <w:p w14:paraId="63337496"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Miałaś więc ogromny wpływ na ludzi, którzy z tobą dorastali.</w:t>
      </w:r>
    </w:p>
    <w:p w14:paraId="480C867E"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I ogromną odpowiedzialność. Cieszę się, że mimo ceny, jaką momentami za to płaciłam, wychowałam bardzo empatyczne, dobre i ciepłe pokolenie. Widzę nawet, że używają wobec siebie słów, których ja używałam wobec nich. Mówiłam: „Jestem z was dumna”, a teraz oni mówią tak do siebie. To jest wspaniałe.</w:t>
      </w:r>
    </w:p>
    <w:p w14:paraId="23906E1C"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Czyli naprawdę trochę jak mama.</w:t>
      </w:r>
    </w:p>
    <w:p w14:paraId="76DCF5F2"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lastRenderedPageBreak/>
        <w:t>JULIA ŻUGAJ:</w:t>
      </w:r>
      <w:r w:rsidRPr="009B37DE">
        <w:rPr>
          <w:rFonts w:ascii="Calibri" w:hAnsi="Calibri" w:cs="Calibri"/>
          <w:sz w:val="22"/>
          <w:szCs w:val="22"/>
        </w:rPr>
        <w:t xml:space="preserve"> Tak. I teraz też jestem w takiej roli.</w:t>
      </w:r>
    </w:p>
    <w:p w14:paraId="15D43396"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Powiedziałaś kiedyś: „Jak kocham, to przepadam”. Nadal tak jest?</w:t>
      </w:r>
    </w:p>
    <w:p w14:paraId="08CBBFE9"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Zdecydowanie nie. Kiedyś stawiałam całe swoje życie na statywie, który miał tylko jedną nogę – miłość. A wiadomo, że taki statyw jest chwiejny i w końcu się przewróci. Teraz chcę mieć przestrzeń na miłość, przyjaźnie, pracę, sport, rodzinę, swoje hobby, odpoczynek i czas dla siebie. Mam wtedy wiele rzeczy, na których mogę się oprzeć. To jest dla mnie dużo zdrowsze.</w:t>
      </w:r>
    </w:p>
    <w:p w14:paraId="0B8E0CE3"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Dlaczego twoje wcześniejsze relacje nie przetrwały?</w:t>
      </w:r>
    </w:p>
    <w:p w14:paraId="63911FA1"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Z różnych powodów. Bardzo wierzę w teorię bratnich dusz. Wszystkie relacje, w których byłam, czegoś mnie nauczyły i sprawiły, że jestem dzisiaj taką osobą. Zwłaszcza pięcioletnia relacja z Maćkiem. Mam w sobie bardzo dużo jego cech, a ponieważ jest wspaniałym człowiekiem, cieszę się, że je przejęłam. Myślę, że moje związki mnie ukształtowały i przygotowały na tę jedną relację. Być może niektórzy ludzie są nam po prostu dani na jakiś czas – żebyśmy mogli od nich czerpać, czegoś się nauczyć, a później zrobić miejsce dla kolejnych osób.</w:t>
      </w:r>
    </w:p>
    <w:p w14:paraId="5177420C"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Bratnią duszę rozpoznaje się od razu?</w:t>
      </w:r>
    </w:p>
    <w:p w14:paraId="672DA90A"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Nie wiem. Ale widzę w życiu dużo znaków. Czasem bardzo przypadkowych. Leciałam kiedyś z Kamilem i Olkiem na wakacje. Zrobiliśmy selfie w samolocie, a za nami były trzy kolorowe kropki, dokładnie w naszych kolorach i ułożone tak, jak siedzieliśmy. Na innych siedzeniach ich nie było. Pomyślałam: dobra, to jest znak, że to są moi ludzie i jesteśmy na dobrej drodze. Pewnie trochę sobie to wszystko dopowiadam, ale lubię szukać takich znaków od jakiejś wyższej energii.</w:t>
      </w:r>
    </w:p>
    <w:p w14:paraId="5DBAC6F0"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To my też mamy dla ciebie znak. Jest wróżba i pierścionek.</w:t>
      </w:r>
    </w:p>
    <w:p w14:paraId="616ECB03"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Uwielbiam takie rzeczy! Fioletowy... może to też jakiś znak. Fioletowy jest Patryk Zapała. A pierścionek różowy – jak Girls. Wszystko idzie w dobrą stronę.</w:t>
      </w:r>
    </w:p>
    <w:p w14:paraId="726F2C85"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Skoro jesteśmy w „Bratnich Duszach”, to co właściwie powinno się czuć, kiedy spotyka się tę osobę?</w:t>
      </w:r>
    </w:p>
    <w:p w14:paraId="2E0BE2E1"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Na pewno ważne są motylki w brzuchu i to ciepło, które widzisz, kiedy patrzysz komuś w oczy. Ale uważam też, że relacja jest wyborem. Wybierasz, że dbasz o tę osobę, codziennie się starasz, jesteś i pomagasz. Ja zawsze staram się </w:t>
      </w:r>
      <w:proofErr w:type="spellStart"/>
      <w:r w:rsidRPr="009B37DE">
        <w:rPr>
          <w:rFonts w:ascii="Calibri" w:hAnsi="Calibri" w:cs="Calibri"/>
          <w:sz w:val="22"/>
          <w:szCs w:val="22"/>
        </w:rPr>
        <w:t>priorytetyzować</w:t>
      </w:r>
      <w:proofErr w:type="spellEnd"/>
      <w:r w:rsidRPr="009B37DE">
        <w:rPr>
          <w:rFonts w:ascii="Calibri" w:hAnsi="Calibri" w:cs="Calibri"/>
          <w:sz w:val="22"/>
          <w:szCs w:val="22"/>
        </w:rPr>
        <w:t xml:space="preserve"> swoją drugą połówkę. Jeśli coś się jej dzieje, rzucę wszystko i pobiegnę. Chciałabym dostawać to samo – żeby ktoś wybrał mnie w stu procentach.</w:t>
      </w:r>
    </w:p>
    <w:p w14:paraId="190B8F42"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Bratnią duszę spotyka się tylko raz?</w:t>
      </w:r>
    </w:p>
    <w:p w14:paraId="6B838F52"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Myślę, że tak. Że istnieje jedna taka relacja, która jest nam dana. Ale wcale nie musi to być związek. Bratnią duszą może być też przyjaciel.</w:t>
      </w:r>
    </w:p>
    <w:p w14:paraId="311E2D68"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Masz bardzo bliską relację z rodziną. Jak to jest przyjaźnić się ze swoją mamą?</w:t>
      </w:r>
    </w:p>
    <w:p w14:paraId="6DC0C8EB"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lastRenderedPageBreak/>
        <w:t>JULIA ŻUGAJ:</w:t>
      </w:r>
      <w:r w:rsidRPr="009B37DE">
        <w:rPr>
          <w:rFonts w:ascii="Calibri" w:hAnsi="Calibri" w:cs="Calibri"/>
          <w:sz w:val="22"/>
          <w:szCs w:val="22"/>
        </w:rPr>
        <w:t xml:space="preserve"> Moja mama urodziła mnie, kiedy miała osiemnaście lat, więc przez sporą część dzieciństwa to babcia była osobą, która pilnowała lekcji, nauki i wymagała. Mama od zawsze była bardziej „</w:t>
      </w:r>
      <w:proofErr w:type="spellStart"/>
      <w:r w:rsidRPr="009B37DE">
        <w:rPr>
          <w:rFonts w:ascii="Calibri" w:hAnsi="Calibri" w:cs="Calibri"/>
          <w:sz w:val="22"/>
          <w:szCs w:val="22"/>
        </w:rPr>
        <w:t>ziomalką</w:t>
      </w:r>
      <w:proofErr w:type="spellEnd"/>
      <w:r w:rsidRPr="009B37DE">
        <w:rPr>
          <w:rFonts w:ascii="Calibri" w:hAnsi="Calibri" w:cs="Calibri"/>
          <w:sz w:val="22"/>
          <w:szCs w:val="22"/>
        </w:rPr>
        <w:t>”. Do babci szłam z matematyką, a do mamy, kiedy miałam problem sercowy albo pokłóciłam się z przyjaciółką. I tak już zostało. Do dziś, kiedy mam problem, mama jest pierwszą osobą, do której się odzywam. Poza tym wszyscy wiemy, że mama ma zawsze rację.</w:t>
      </w:r>
    </w:p>
    <w:p w14:paraId="17E8CCEB"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Taka relacja ma jakieś minusy?</w:t>
      </w:r>
    </w:p>
    <w:p w14:paraId="590A1C6D"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Miała, zwłaszcza kiedy przechodziłam z nastolatki w dorosłość. Mama chciała mi doradzać, a ja miałam: „Jestem dorosła, sama wiem”. Czasem nawet kiedy wiedziałam, że ma rację, robiłam odwrotnie, żeby tylko nie zrobić po jej. Ale jestem wielką fanką takiej relacji rodzic–dziecko. Ze swoim przyszłym dzieckiem też chciałabym ją mieć. Wolałabym usłyszeć najgorszą prawdę i próbować ją zrozumieć, niż budować relację na zakazach i karach.</w:t>
      </w:r>
    </w:p>
    <w:p w14:paraId="73F15F41" w14:textId="77777777" w:rsidR="009B37DE" w:rsidRPr="009B37DE" w:rsidRDefault="009B37DE" w:rsidP="009B37DE">
      <w:pPr>
        <w:pStyle w:val="NormalnyWeb"/>
        <w:rPr>
          <w:rFonts w:ascii="Calibri" w:hAnsi="Calibri" w:cs="Calibri"/>
          <w:sz w:val="22"/>
          <w:szCs w:val="22"/>
        </w:rPr>
      </w:pPr>
      <w:r w:rsidRPr="009B37DE">
        <w:rPr>
          <w:rFonts w:ascii="Calibri" w:hAnsi="Calibri" w:cs="Calibri"/>
          <w:sz w:val="22"/>
          <w:szCs w:val="22"/>
        </w:rPr>
        <w:t>Jestem też wdzięczna całej rodzinie, że pozwalali mi próbować. Jako dziecko co chwilę zmieniałam pasję: skrzypce, łyżwy, tańce ludowe, mnóstwo innych rzeczy. Dopiero kiedy trafiłam na taniec, poczułam: „To jest to” i zostałam na kilkanaście lat. Gdyby ktoś powiedział mi: „Zaczęłaś skrzypce, więc masz na nich grać”, może byłabym dzisiaj bardzo nieszczęśliwą skrzypaczką.</w:t>
      </w:r>
    </w:p>
    <w:p w14:paraId="0DE042C4"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Przeprowadzka do Londynu przyszła w momencie bardzo intensywnego życia zawodowego. Jak się tam odnalazłaś?</w:t>
      </w:r>
    </w:p>
    <w:p w14:paraId="6F6E204F"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To był bardzo dobry moment. Terapię zaczęłam w wakacje, a we wrześniu wyprowadziłam się do Londynu. Musiałam nauczyć się odpoczywać i spędzać czas sama ze sobą, a Londyn mnie do tego zmusił. Gdybym została w Polsce, pewnie dalej robiłabym wszystko. Ktoś pisze: „Wpadniesz?”, a ja zawsze chcę wspierać ludzi, pojawiać się na eventach. Londyn mnie od tego odseparował. Pokazał mi też wartość anonimowości – mogłam chodzić ulicą nierozpoznawana. Miałam przestrzeń, żeby poukładać sobie rzeczy w głowie.</w:t>
      </w:r>
    </w:p>
    <w:p w14:paraId="6EDA5EFF"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Myślałaś o </w:t>
      </w:r>
      <w:proofErr w:type="spellStart"/>
      <w:r w:rsidRPr="009B37DE">
        <w:rPr>
          <w:rFonts w:ascii="Calibri" w:hAnsi="Calibri" w:cs="Calibri"/>
          <w:sz w:val="22"/>
          <w:szCs w:val="22"/>
        </w:rPr>
        <w:t>zostaniu</w:t>
      </w:r>
      <w:proofErr w:type="spellEnd"/>
      <w:r w:rsidRPr="009B37DE">
        <w:rPr>
          <w:rFonts w:ascii="Calibri" w:hAnsi="Calibri" w:cs="Calibri"/>
          <w:sz w:val="22"/>
          <w:szCs w:val="22"/>
        </w:rPr>
        <w:t xml:space="preserve"> tam na stałe?</w:t>
      </w:r>
    </w:p>
    <w:p w14:paraId="4A7B56D8"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Chciałam zostać dłużej niż pół roku, ale chyba o stałej przeprowadzce nie myślałam. Bardzo brakowało mi bliskich. Przyjaciele i rodzina byli daleko, więc prawdopodobnie i tak ostatecznie wróciłabym do Polski.</w:t>
      </w:r>
    </w:p>
    <w:p w14:paraId="78BF8032"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Jak dzisiaj podchodzisz do miłości i pokazywania związku w </w:t>
      </w:r>
      <w:proofErr w:type="spellStart"/>
      <w:r w:rsidRPr="009B37DE">
        <w:rPr>
          <w:rFonts w:ascii="Calibri" w:hAnsi="Calibri" w:cs="Calibri"/>
          <w:sz w:val="22"/>
          <w:szCs w:val="22"/>
        </w:rPr>
        <w:t>internecie</w:t>
      </w:r>
      <w:proofErr w:type="spellEnd"/>
      <w:r w:rsidRPr="009B37DE">
        <w:rPr>
          <w:rFonts w:ascii="Calibri" w:hAnsi="Calibri" w:cs="Calibri"/>
          <w:sz w:val="22"/>
          <w:szCs w:val="22"/>
        </w:rPr>
        <w:t>? Twoimi poprzednimi relacjami żyła przecież cała Polska.</w:t>
      </w:r>
    </w:p>
    <w:p w14:paraId="65A5F54C"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Nie chcę, żeby bycie </w:t>
      </w:r>
      <w:proofErr w:type="spellStart"/>
      <w:r w:rsidRPr="009B37DE">
        <w:rPr>
          <w:rFonts w:ascii="Calibri" w:hAnsi="Calibri" w:cs="Calibri"/>
          <w:sz w:val="22"/>
          <w:szCs w:val="22"/>
        </w:rPr>
        <w:t>influencerką</w:t>
      </w:r>
      <w:proofErr w:type="spellEnd"/>
      <w:r w:rsidRPr="009B37DE">
        <w:rPr>
          <w:rFonts w:ascii="Calibri" w:hAnsi="Calibri" w:cs="Calibri"/>
          <w:sz w:val="22"/>
          <w:szCs w:val="22"/>
        </w:rPr>
        <w:t xml:space="preserve"> wpływało na moje prywatne decyzje. Nie chcę zastanawiać się, czy mogę gdzieś pójść, bo ktoś mnie zobaczy. Z relacją jest tak samo. Chcę po prostu w niej być i być sobą. Nie ukrywać się, ale też specjalnie się z nią nie obnosić.</w:t>
      </w:r>
    </w:p>
    <w:p w14:paraId="2AC05D9F"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A randkowanie w dzisiejszych czasach?</w:t>
      </w:r>
    </w:p>
    <w:p w14:paraId="30D45DA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Trudna sytuacja. Miałam aplikację randkową dosłownie przez jeden dzień. </w:t>
      </w:r>
      <w:proofErr w:type="spellStart"/>
      <w:r w:rsidRPr="009B37DE">
        <w:rPr>
          <w:rFonts w:ascii="Calibri" w:hAnsi="Calibri" w:cs="Calibri"/>
          <w:sz w:val="22"/>
          <w:szCs w:val="22"/>
        </w:rPr>
        <w:t>Rayę</w:t>
      </w:r>
      <w:proofErr w:type="spellEnd"/>
      <w:r w:rsidRPr="009B37DE">
        <w:rPr>
          <w:rFonts w:ascii="Calibri" w:hAnsi="Calibri" w:cs="Calibri"/>
          <w:sz w:val="22"/>
          <w:szCs w:val="22"/>
        </w:rPr>
        <w:t xml:space="preserve"> też miałam, ale tam jest bardzo mało Polaków. Kompletnie nie rozumiem, jak ludzie korzystają z takich aplikacji. Mam po zdjęciu i </w:t>
      </w:r>
      <w:r w:rsidRPr="009B37DE">
        <w:rPr>
          <w:rFonts w:ascii="Calibri" w:hAnsi="Calibri" w:cs="Calibri"/>
          <w:sz w:val="22"/>
          <w:szCs w:val="22"/>
        </w:rPr>
        <w:lastRenderedPageBreak/>
        <w:t xml:space="preserve">informacji „lubię biegać” ocenić człowieka? Nie wiem, jak się wypowiada, jakie ma wartości, czy między nami jest </w:t>
      </w:r>
      <w:proofErr w:type="spellStart"/>
      <w:r w:rsidRPr="009B37DE">
        <w:rPr>
          <w:rFonts w:ascii="Calibri" w:hAnsi="Calibri" w:cs="Calibri"/>
          <w:sz w:val="22"/>
          <w:szCs w:val="22"/>
        </w:rPr>
        <w:t>vibe</w:t>
      </w:r>
      <w:proofErr w:type="spellEnd"/>
      <w:r w:rsidRPr="009B37DE">
        <w:rPr>
          <w:rFonts w:ascii="Calibri" w:hAnsi="Calibri" w:cs="Calibri"/>
          <w:sz w:val="22"/>
          <w:szCs w:val="22"/>
        </w:rPr>
        <w:t>. Po jednym dniu stwierdziłam: absolutnie nie. Muszę poznać człowieka w prawdziwym życiu.</w:t>
      </w:r>
    </w:p>
    <w:p w14:paraId="5E198EAE"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w:t>
      </w:r>
      <w:proofErr w:type="spellStart"/>
      <w:r w:rsidRPr="009B37DE">
        <w:rPr>
          <w:rFonts w:ascii="Calibri" w:hAnsi="Calibri" w:cs="Calibri"/>
          <w:sz w:val="22"/>
          <w:szCs w:val="22"/>
        </w:rPr>
        <w:t>Influencerce</w:t>
      </w:r>
      <w:proofErr w:type="spellEnd"/>
      <w:r w:rsidRPr="009B37DE">
        <w:rPr>
          <w:rFonts w:ascii="Calibri" w:hAnsi="Calibri" w:cs="Calibri"/>
          <w:sz w:val="22"/>
          <w:szCs w:val="22"/>
        </w:rPr>
        <w:t xml:space="preserve"> jest trudniej randkować? Nie zastanawiasz się, czego ktoś naprawdę od ciebie chce?</w:t>
      </w:r>
    </w:p>
    <w:p w14:paraId="1583A033"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Na pewno jest to trudniejsze. Nigdy nie randkowałam z kimś, kto po prostu napisał do mnie na DM-</w:t>
      </w:r>
      <w:proofErr w:type="spellStart"/>
      <w:r w:rsidRPr="009B37DE">
        <w:rPr>
          <w:rFonts w:ascii="Calibri" w:hAnsi="Calibri" w:cs="Calibri"/>
          <w:sz w:val="22"/>
          <w:szCs w:val="22"/>
        </w:rPr>
        <w:t>ie</w:t>
      </w:r>
      <w:proofErr w:type="spellEnd"/>
      <w:r w:rsidRPr="009B37DE">
        <w:rPr>
          <w:rFonts w:ascii="Calibri" w:hAnsi="Calibri" w:cs="Calibri"/>
          <w:sz w:val="22"/>
          <w:szCs w:val="22"/>
        </w:rPr>
        <w:t>: „Hej, poznajmy się”. Zawsze poznawałam ludzi w realnym świecie. Pewnie pojawiłyby się obawy: z jakiego właściwie powodu chcesz się ze mną spotkać?</w:t>
      </w:r>
    </w:p>
    <w:p w14:paraId="75A58915"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Czego dzisiaj życzysz sobie w miłości? Jak wyglądałby twój idealny związek z bratnią duszą?</w:t>
      </w:r>
    </w:p>
    <w:p w14:paraId="6A88F28C"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Na pewno więcej piesków i więcej dzieciaczków. Bycie mamą jest moim wielkim marzeniem i myślę, że będzie najważniejszą rolą mojego życia. A w związku najbardziej chciałabym bezpieczeństwa. Nie chcę zastanawiać się, czy dzisiaj wszystko jest dobrze, czy źle, czy dzisiaj zostanę wybrana, czy coś innego będzie ważniejsze. Chciałabym po prostu stabilności.</w:t>
      </w:r>
    </w:p>
    <w:p w14:paraId="22CDD1E2"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Przejdźmy do Girls. Znalazły się właściwie trzy Julki </w:t>
      </w:r>
      <w:proofErr w:type="spellStart"/>
      <w:r w:rsidRPr="009B37DE">
        <w:rPr>
          <w:rFonts w:ascii="Calibri" w:hAnsi="Calibri" w:cs="Calibri"/>
          <w:sz w:val="22"/>
          <w:szCs w:val="22"/>
        </w:rPr>
        <w:t>Żugaj</w:t>
      </w:r>
      <w:proofErr w:type="spellEnd"/>
      <w:r w:rsidRPr="009B37DE">
        <w:rPr>
          <w:rFonts w:ascii="Calibri" w:hAnsi="Calibri" w:cs="Calibri"/>
          <w:sz w:val="22"/>
          <w:szCs w:val="22"/>
        </w:rPr>
        <w:t>. Czy to oznacza, że przechodzisz na emeryturę?</w:t>
      </w:r>
    </w:p>
    <w:p w14:paraId="4CF9899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Taki był pierwotny zamysł. Przez lęki związane z wychodzeniem na scenę chciałam znaleźć osobę, która zastąpi mnie w rzeczach, w których nie czuję się już komfortowo, szczególnie muzycznie. Planowałam powoli ograniczać swoją aktywność, bez wielkiego „odchodzę z </w:t>
      </w:r>
      <w:proofErr w:type="spellStart"/>
      <w:r w:rsidRPr="009B37DE">
        <w:rPr>
          <w:rFonts w:ascii="Calibri" w:hAnsi="Calibri" w:cs="Calibri"/>
          <w:sz w:val="22"/>
          <w:szCs w:val="22"/>
        </w:rPr>
        <w:t>internetu</w:t>
      </w:r>
      <w:proofErr w:type="spellEnd"/>
      <w:r w:rsidRPr="009B37DE">
        <w:rPr>
          <w:rFonts w:ascii="Calibri" w:hAnsi="Calibri" w:cs="Calibri"/>
          <w:sz w:val="22"/>
          <w:szCs w:val="22"/>
        </w:rPr>
        <w:t xml:space="preserve">”. Tylko że pracujemy z Girls od dwóch miesięcy i ja chyba od czasów Teamu X nie nagrywałam tyle rzeczy! Dziewczyny cały czas chcą coś robić: </w:t>
      </w:r>
      <w:proofErr w:type="spellStart"/>
      <w:r w:rsidRPr="009B37DE">
        <w:rPr>
          <w:rFonts w:ascii="Calibri" w:hAnsi="Calibri" w:cs="Calibri"/>
          <w:sz w:val="22"/>
          <w:szCs w:val="22"/>
        </w:rPr>
        <w:t>TikToki</w:t>
      </w:r>
      <w:proofErr w:type="spellEnd"/>
      <w:r w:rsidRPr="009B37DE">
        <w:rPr>
          <w:rFonts w:ascii="Calibri" w:hAnsi="Calibri" w:cs="Calibri"/>
          <w:sz w:val="22"/>
          <w:szCs w:val="22"/>
        </w:rPr>
        <w:t xml:space="preserve">, zdjęcia, eventy. Zarażają mnie swoją energią. Mam chyba pięćdziesiąt </w:t>
      </w:r>
      <w:proofErr w:type="spellStart"/>
      <w:r w:rsidRPr="009B37DE">
        <w:rPr>
          <w:rFonts w:ascii="Calibri" w:hAnsi="Calibri" w:cs="Calibri"/>
          <w:sz w:val="22"/>
          <w:szCs w:val="22"/>
        </w:rPr>
        <w:t>TikToków</w:t>
      </w:r>
      <w:proofErr w:type="spellEnd"/>
      <w:r w:rsidRPr="009B37DE">
        <w:rPr>
          <w:rFonts w:ascii="Calibri" w:hAnsi="Calibri" w:cs="Calibri"/>
          <w:sz w:val="22"/>
          <w:szCs w:val="22"/>
        </w:rPr>
        <w:t xml:space="preserve"> zapisanych i mogłabym publikować codziennie. Więc mój plan emerytalny kompletnie nie wyszedł.</w:t>
      </w:r>
    </w:p>
    <w:p w14:paraId="1C20526E"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Jaki był najważniejszy cel tego projektu?</w:t>
      </w:r>
    </w:p>
    <w:p w14:paraId="1F070102"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Przez lata solowej kariery zebrałam wokół siebie świetnych ludzi: </w:t>
      </w:r>
      <w:proofErr w:type="spellStart"/>
      <w:r w:rsidRPr="009B37DE">
        <w:rPr>
          <w:rFonts w:ascii="Calibri" w:hAnsi="Calibri" w:cs="Calibri"/>
          <w:sz w:val="22"/>
          <w:szCs w:val="22"/>
        </w:rPr>
        <w:t>coachów</w:t>
      </w:r>
      <w:proofErr w:type="spellEnd"/>
      <w:r w:rsidRPr="009B37DE">
        <w:rPr>
          <w:rFonts w:ascii="Calibri" w:hAnsi="Calibri" w:cs="Calibri"/>
          <w:sz w:val="22"/>
          <w:szCs w:val="22"/>
        </w:rPr>
        <w:t xml:space="preserve"> wokalnych i tanecznych, realizatorów, menedżerów. Kiedy moja aktywność zaczęła spadać, czułam, że ich potencjał się marnuje. Pomyślałam więc: znajdźmy dziewczynę, która świetnie śpiewa i tańczy, dajmy jej wszystkie narzędzia, które już mamy, i zbudujmy coś dużego. Ostatecznie znalazłam trzy dziewczyny, które mają wszystko – śpiewają, tańczą, świetnie tworzą </w:t>
      </w:r>
      <w:proofErr w:type="spellStart"/>
      <w:r w:rsidRPr="009B37DE">
        <w:rPr>
          <w:rFonts w:ascii="Calibri" w:hAnsi="Calibri" w:cs="Calibri"/>
          <w:sz w:val="22"/>
          <w:szCs w:val="22"/>
        </w:rPr>
        <w:t>content</w:t>
      </w:r>
      <w:proofErr w:type="spellEnd"/>
      <w:r w:rsidRPr="009B37DE">
        <w:rPr>
          <w:rFonts w:ascii="Calibri" w:hAnsi="Calibri" w:cs="Calibri"/>
          <w:sz w:val="22"/>
          <w:szCs w:val="22"/>
        </w:rPr>
        <w:t>, są inteligentne, pracowite i zdeterminowane.</w:t>
      </w:r>
    </w:p>
    <w:p w14:paraId="6ABE624C"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Co chcesz im dać na początku kariery, czego sama wtedy nie miałaś?</w:t>
      </w:r>
    </w:p>
    <w:p w14:paraId="24CDDCC5"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Możliwości. Nie chcę, żeby to był sprint, tylko maraton. Czasem wolę czegoś nie przyspieszać, żeby one mogły cieszyć się całym procesem. Mam doświadczenie i wiem, co może się kliknąć, jakie trendy działają i co można zrobić dla zasięgów, ale chcę ich słuchać. Dawać im wachlarz możliwości, a nie decydować za nie.</w:t>
      </w:r>
    </w:p>
    <w:p w14:paraId="089B3F45"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Skąd pomysł na słynną wannę?</w:t>
      </w:r>
    </w:p>
    <w:p w14:paraId="46D6FB67"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Kiedy wiedziałam już, że dziewczyny wygrały, miałam dwa tygodnie i ogromny wybuch kreatywności. Szukałam inspiracji, oglądałam </w:t>
      </w:r>
      <w:proofErr w:type="spellStart"/>
      <w:r w:rsidRPr="009B37DE">
        <w:rPr>
          <w:rFonts w:ascii="Calibri" w:hAnsi="Calibri" w:cs="Calibri"/>
          <w:sz w:val="22"/>
          <w:szCs w:val="22"/>
        </w:rPr>
        <w:t>girlsbandy</w:t>
      </w:r>
      <w:proofErr w:type="spellEnd"/>
      <w:r w:rsidRPr="009B37DE">
        <w:rPr>
          <w:rFonts w:ascii="Calibri" w:hAnsi="Calibri" w:cs="Calibri"/>
          <w:sz w:val="22"/>
          <w:szCs w:val="22"/>
        </w:rPr>
        <w:t xml:space="preserve">, dokument o </w:t>
      </w:r>
      <w:proofErr w:type="spellStart"/>
      <w:r w:rsidRPr="009B37DE">
        <w:rPr>
          <w:rFonts w:ascii="Calibri" w:hAnsi="Calibri" w:cs="Calibri"/>
          <w:sz w:val="22"/>
          <w:szCs w:val="22"/>
        </w:rPr>
        <w:t>Katseye</w:t>
      </w:r>
      <w:proofErr w:type="spellEnd"/>
      <w:r w:rsidRPr="009B37DE">
        <w:rPr>
          <w:rFonts w:ascii="Calibri" w:hAnsi="Calibri" w:cs="Calibri"/>
          <w:sz w:val="22"/>
          <w:szCs w:val="22"/>
        </w:rPr>
        <w:t xml:space="preserve"> i trafiłam na </w:t>
      </w:r>
      <w:proofErr w:type="spellStart"/>
      <w:r w:rsidRPr="009B37DE">
        <w:rPr>
          <w:rFonts w:ascii="Calibri" w:hAnsi="Calibri" w:cs="Calibri"/>
          <w:sz w:val="22"/>
          <w:szCs w:val="22"/>
        </w:rPr>
        <w:t>TikToka</w:t>
      </w:r>
      <w:proofErr w:type="spellEnd"/>
      <w:r w:rsidRPr="009B37DE">
        <w:rPr>
          <w:rFonts w:ascii="Calibri" w:hAnsi="Calibri" w:cs="Calibri"/>
          <w:sz w:val="22"/>
          <w:szCs w:val="22"/>
        </w:rPr>
        <w:t xml:space="preserve"> </w:t>
      </w:r>
      <w:proofErr w:type="spellStart"/>
      <w:r w:rsidRPr="009B37DE">
        <w:rPr>
          <w:rFonts w:ascii="Calibri" w:hAnsi="Calibri" w:cs="Calibri"/>
          <w:sz w:val="22"/>
          <w:szCs w:val="22"/>
        </w:rPr>
        <w:t>Meghan</w:t>
      </w:r>
      <w:proofErr w:type="spellEnd"/>
      <w:r w:rsidRPr="009B37DE">
        <w:rPr>
          <w:rFonts w:ascii="Calibri" w:hAnsi="Calibri" w:cs="Calibri"/>
          <w:sz w:val="22"/>
          <w:szCs w:val="22"/>
        </w:rPr>
        <w:t xml:space="preserve"> </w:t>
      </w:r>
      <w:proofErr w:type="spellStart"/>
      <w:r w:rsidRPr="009B37DE">
        <w:rPr>
          <w:rFonts w:ascii="Calibri" w:hAnsi="Calibri" w:cs="Calibri"/>
          <w:sz w:val="22"/>
          <w:szCs w:val="22"/>
        </w:rPr>
        <w:t>Trainor</w:t>
      </w:r>
      <w:proofErr w:type="spellEnd"/>
      <w:r w:rsidRPr="009B37DE">
        <w:rPr>
          <w:rFonts w:ascii="Calibri" w:hAnsi="Calibri" w:cs="Calibri"/>
          <w:sz w:val="22"/>
          <w:szCs w:val="22"/>
        </w:rPr>
        <w:t xml:space="preserve"> śpiewającej z </w:t>
      </w:r>
      <w:proofErr w:type="spellStart"/>
      <w:r w:rsidRPr="009B37DE">
        <w:rPr>
          <w:rFonts w:ascii="Calibri" w:hAnsi="Calibri" w:cs="Calibri"/>
          <w:sz w:val="22"/>
          <w:szCs w:val="22"/>
        </w:rPr>
        <w:t>influencerami</w:t>
      </w:r>
      <w:proofErr w:type="spellEnd"/>
      <w:r w:rsidRPr="009B37DE">
        <w:rPr>
          <w:rFonts w:ascii="Calibri" w:hAnsi="Calibri" w:cs="Calibri"/>
          <w:sz w:val="22"/>
          <w:szCs w:val="22"/>
        </w:rPr>
        <w:t xml:space="preserve"> w wannie. Łazienka daje piękny pogłos, więc pomyślałam: dziewczyny muszą </w:t>
      </w:r>
      <w:r w:rsidRPr="009B37DE">
        <w:rPr>
          <w:rFonts w:ascii="Calibri" w:hAnsi="Calibri" w:cs="Calibri"/>
          <w:sz w:val="22"/>
          <w:szCs w:val="22"/>
        </w:rPr>
        <w:lastRenderedPageBreak/>
        <w:t>śpiewać w wannie. Początkowo miały być tylko one, ale później pojawił się pomysł zapraszania gości. Zaczęłam pisać do ludzi i jestem w szoku, ile osób zgodziło się nam pomóc.</w:t>
      </w:r>
    </w:p>
    <w:p w14:paraId="4077873E"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Justyna Steczkowska była już sporym zaskoczeniem.</w:t>
      </w:r>
    </w:p>
    <w:p w14:paraId="448C33C9"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A dużo wanien jeszcze nie pokazaliśmy. Jest grubo.</w:t>
      </w:r>
    </w:p>
    <w:p w14:paraId="51AB6CD3"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Kto jest najbardziej zaskakującym gościem?</w:t>
      </w:r>
    </w:p>
    <w:p w14:paraId="387ACD71"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Tego nie zdradzę. Ale jest jedna osoba, której sama nie spodziewałam się zobaczyć w swojej wannie.</w:t>
      </w:r>
    </w:p>
    <w:p w14:paraId="5A284C61"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A kogo ty chciałabyś do niej zaprosić?</w:t>
      </w:r>
    </w:p>
    <w:p w14:paraId="57070765"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w:t>
      </w:r>
      <w:proofErr w:type="spellStart"/>
      <w:r w:rsidRPr="009B37DE">
        <w:rPr>
          <w:rFonts w:ascii="Calibri" w:hAnsi="Calibri" w:cs="Calibri"/>
          <w:sz w:val="22"/>
          <w:szCs w:val="22"/>
        </w:rPr>
        <w:t>Sanah</w:t>
      </w:r>
      <w:proofErr w:type="spellEnd"/>
      <w:r w:rsidRPr="009B37DE">
        <w:rPr>
          <w:rFonts w:ascii="Calibri" w:hAnsi="Calibri" w:cs="Calibri"/>
          <w:sz w:val="22"/>
          <w:szCs w:val="22"/>
        </w:rPr>
        <w:t>. Przez wiele lat byłam jej ogromną fanką. Chciałabym, żeby zaśpiewała „Szampana” w naszej wannie. Ja będę nagrywać.</w:t>
      </w:r>
    </w:p>
    <w:p w14:paraId="43B38595"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Czego na koniec życzyć dziewczynom z Girls?</w:t>
      </w:r>
    </w:p>
    <w:p w14:paraId="59188170"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Tego, czego chyba zawsze wszystkim się życzy – spełnienia marzeń.</w:t>
      </w:r>
    </w:p>
    <w:p w14:paraId="1C2A9D80" w14:textId="77777777" w:rsidR="009B37DE" w:rsidRPr="009B37DE" w:rsidRDefault="009B37DE" w:rsidP="009B37DE">
      <w:pPr>
        <w:pStyle w:val="NormalnyWeb"/>
        <w:rPr>
          <w:rFonts w:ascii="Calibri" w:hAnsi="Calibri" w:cs="Calibri"/>
          <w:sz w:val="22"/>
          <w:szCs w:val="22"/>
        </w:rPr>
      </w:pPr>
      <w:r w:rsidRPr="009B37DE">
        <w:rPr>
          <w:rStyle w:val="Pogrubienie"/>
          <w:rFonts w:ascii="Calibri" w:hAnsi="Calibri" w:cs="Calibri"/>
          <w:sz w:val="22"/>
          <w:szCs w:val="22"/>
        </w:rPr>
        <w:t>PROWADZĄCE:</w:t>
      </w:r>
      <w:r w:rsidRPr="009B37DE">
        <w:rPr>
          <w:rFonts w:ascii="Calibri" w:hAnsi="Calibri" w:cs="Calibri"/>
          <w:sz w:val="22"/>
          <w:szCs w:val="22"/>
        </w:rPr>
        <w:t xml:space="preserve"> A może następnym razem ty nam coś zaśpiewasz?</w:t>
      </w:r>
    </w:p>
    <w:p w14:paraId="29E8FBFC" w14:textId="77777777" w:rsidR="009B37DE" w:rsidRPr="009B37DE" w:rsidRDefault="009B37DE" w:rsidP="009B37DE">
      <w:pPr>
        <w:pStyle w:val="NormalnyWeb"/>
        <w:rPr>
          <w:rFonts w:ascii="Calibri" w:hAnsi="Calibri" w:cs="Calibri"/>
          <w:sz w:val="22"/>
          <w:szCs w:val="22"/>
        </w:rPr>
      </w:pPr>
      <w:r w:rsidRPr="009B37DE">
        <w:rPr>
          <w:rStyle w:val="Uwydatnienie"/>
          <w:rFonts w:ascii="Calibri" w:hAnsi="Calibri" w:cs="Calibri"/>
          <w:sz w:val="22"/>
          <w:szCs w:val="22"/>
        </w:rPr>
        <w:t>JULIA ŻUGAJ:</w:t>
      </w:r>
      <w:r w:rsidRPr="009B37DE">
        <w:rPr>
          <w:rFonts w:ascii="Calibri" w:hAnsi="Calibri" w:cs="Calibri"/>
          <w:sz w:val="22"/>
          <w:szCs w:val="22"/>
        </w:rPr>
        <w:t xml:space="preserve"> Ja już jestem na emeryturze. Zostawiam to w dobrych rękach.</w:t>
      </w:r>
    </w:p>
    <w:p w14:paraId="73638E06" w14:textId="77777777" w:rsidR="00AD47E4" w:rsidRDefault="00AD47E4"/>
    <w:sectPr w:rsidR="00AD47E4"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2266" w14:textId="77777777" w:rsidR="00952D6B" w:rsidRDefault="00952D6B" w:rsidP="00F92223">
      <w:pPr>
        <w:spacing w:after="0" w:line="240" w:lineRule="auto"/>
      </w:pPr>
      <w:r>
        <w:separator/>
      </w:r>
    </w:p>
  </w:endnote>
  <w:endnote w:type="continuationSeparator" w:id="0">
    <w:p w14:paraId="65DB258D" w14:textId="77777777" w:rsidR="00952D6B" w:rsidRDefault="00952D6B"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AC00" w14:textId="77777777" w:rsidR="00F92223" w:rsidRDefault="00952D6B" w:rsidP="00F92223">
    <w:pPr>
      <w:pStyle w:val="Stopka"/>
      <w:jc w:val="center"/>
    </w:pPr>
    <w:r>
      <w:rPr>
        <w:noProof/>
        <w:lang w:eastAsia="pl-PL"/>
      </w:rPr>
      <w:pict w14:anchorId="1E7A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C50E" w14:textId="77777777" w:rsidR="00952D6B" w:rsidRDefault="00952D6B" w:rsidP="00F92223">
      <w:pPr>
        <w:spacing w:after="0" w:line="240" w:lineRule="auto"/>
      </w:pPr>
      <w:r>
        <w:separator/>
      </w:r>
    </w:p>
  </w:footnote>
  <w:footnote w:type="continuationSeparator" w:id="0">
    <w:p w14:paraId="5977A42D" w14:textId="77777777" w:rsidR="00952D6B" w:rsidRDefault="00952D6B"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F08" w14:textId="77777777" w:rsidR="00F92223" w:rsidRDefault="00952D6B">
    <w:pPr>
      <w:pStyle w:val="Nagwek"/>
    </w:pPr>
    <w:r>
      <w:rPr>
        <w:noProof/>
        <w:lang w:eastAsia="pl-PL"/>
      </w:rPr>
      <w:pict w14:anchorId="14911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3A6"/>
    <w:rsid w:val="000200E1"/>
    <w:rsid w:val="001555E4"/>
    <w:rsid w:val="001713A6"/>
    <w:rsid w:val="001E3E41"/>
    <w:rsid w:val="001F7EC1"/>
    <w:rsid w:val="00206337"/>
    <w:rsid w:val="00241EF2"/>
    <w:rsid w:val="002D6F8B"/>
    <w:rsid w:val="0030275C"/>
    <w:rsid w:val="00334EAD"/>
    <w:rsid w:val="00365DB0"/>
    <w:rsid w:val="00381C88"/>
    <w:rsid w:val="00381F77"/>
    <w:rsid w:val="003B6F22"/>
    <w:rsid w:val="003D0D2A"/>
    <w:rsid w:val="003F4169"/>
    <w:rsid w:val="00406B71"/>
    <w:rsid w:val="00412873"/>
    <w:rsid w:val="00425587"/>
    <w:rsid w:val="0043460D"/>
    <w:rsid w:val="00451389"/>
    <w:rsid w:val="004557D5"/>
    <w:rsid w:val="0047653B"/>
    <w:rsid w:val="004F1B15"/>
    <w:rsid w:val="00514467"/>
    <w:rsid w:val="005D7FE1"/>
    <w:rsid w:val="005F7997"/>
    <w:rsid w:val="00641433"/>
    <w:rsid w:val="006676AE"/>
    <w:rsid w:val="00684B8C"/>
    <w:rsid w:val="006917C8"/>
    <w:rsid w:val="006B7887"/>
    <w:rsid w:val="006C0590"/>
    <w:rsid w:val="006C5052"/>
    <w:rsid w:val="00715A3B"/>
    <w:rsid w:val="007242B9"/>
    <w:rsid w:val="00744606"/>
    <w:rsid w:val="007844E3"/>
    <w:rsid w:val="007A53C5"/>
    <w:rsid w:val="007D3A31"/>
    <w:rsid w:val="008140EB"/>
    <w:rsid w:val="008255C6"/>
    <w:rsid w:val="008262A3"/>
    <w:rsid w:val="0082711B"/>
    <w:rsid w:val="008550B7"/>
    <w:rsid w:val="00883052"/>
    <w:rsid w:val="00892950"/>
    <w:rsid w:val="00892FE1"/>
    <w:rsid w:val="008F78AD"/>
    <w:rsid w:val="00900B00"/>
    <w:rsid w:val="00952D6B"/>
    <w:rsid w:val="009635DC"/>
    <w:rsid w:val="00965344"/>
    <w:rsid w:val="009A635F"/>
    <w:rsid w:val="009B37DE"/>
    <w:rsid w:val="00A01F46"/>
    <w:rsid w:val="00A02981"/>
    <w:rsid w:val="00A65CC0"/>
    <w:rsid w:val="00A84C1A"/>
    <w:rsid w:val="00AC66FA"/>
    <w:rsid w:val="00AD47E4"/>
    <w:rsid w:val="00AF3D59"/>
    <w:rsid w:val="00AF702D"/>
    <w:rsid w:val="00B005DA"/>
    <w:rsid w:val="00B04014"/>
    <w:rsid w:val="00B16394"/>
    <w:rsid w:val="00B17584"/>
    <w:rsid w:val="00B30B1D"/>
    <w:rsid w:val="00B4566C"/>
    <w:rsid w:val="00B7091D"/>
    <w:rsid w:val="00B97C26"/>
    <w:rsid w:val="00BB7818"/>
    <w:rsid w:val="00BB7B18"/>
    <w:rsid w:val="00BE23A7"/>
    <w:rsid w:val="00BF6C12"/>
    <w:rsid w:val="00C0654B"/>
    <w:rsid w:val="00C81FE3"/>
    <w:rsid w:val="00C8331F"/>
    <w:rsid w:val="00C90DE2"/>
    <w:rsid w:val="00C9160D"/>
    <w:rsid w:val="00CB7ED1"/>
    <w:rsid w:val="00CC0B7D"/>
    <w:rsid w:val="00CD1423"/>
    <w:rsid w:val="00D01708"/>
    <w:rsid w:val="00D030FB"/>
    <w:rsid w:val="00D057F8"/>
    <w:rsid w:val="00D72C6D"/>
    <w:rsid w:val="00D81E8F"/>
    <w:rsid w:val="00D90B77"/>
    <w:rsid w:val="00DB3F96"/>
    <w:rsid w:val="00DF5286"/>
    <w:rsid w:val="00DF7F5A"/>
    <w:rsid w:val="00E35982"/>
    <w:rsid w:val="00E4730E"/>
    <w:rsid w:val="00E71368"/>
    <w:rsid w:val="00E96292"/>
    <w:rsid w:val="00ED184F"/>
    <w:rsid w:val="00F009F6"/>
    <w:rsid w:val="00F15D37"/>
    <w:rsid w:val="00F40126"/>
    <w:rsid w:val="00F92223"/>
    <w:rsid w:val="00FA5C90"/>
    <w:rsid w:val="00FA5E24"/>
    <w:rsid w:val="00FD6B61"/>
    <w:rsid w:val="00FF7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055D"/>
  <w15:chartTrackingRefBased/>
  <w15:docId w15:val="{6FF2FA61-8948-46F2-A5EF-4802EAD7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3A6"/>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D057F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D057F8"/>
    <w:rPr>
      <w:b/>
      <w:bCs/>
    </w:rPr>
  </w:style>
  <w:style w:type="character" w:styleId="Uwydatnienie">
    <w:name w:val="Emphasis"/>
    <w:uiPriority w:val="20"/>
    <w:qFormat/>
    <w:rsid w:val="00D057F8"/>
    <w:rPr>
      <w:i/>
      <w:iCs/>
    </w:rPr>
  </w:style>
  <w:style w:type="paragraph" w:customStyle="1" w:styleId="isselectedend">
    <w:name w:val="isselectedend"/>
    <w:basedOn w:val="Normalny"/>
    <w:rsid w:val="0043460D"/>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dq2pgselectionanchorcontainer">
    <w:name w:val="pdq2pg_selectionanchorcontainer"/>
    <w:basedOn w:val="Normalny"/>
    <w:rsid w:val="00B30B1D"/>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7</Pages>
  <Words>2543</Words>
  <Characters>15259</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2026-08-10T13:49:00Z</dcterms:created>
  <dcterms:modified xsi:type="dcterms:W3CDTF">2026-08-10T13:49:00Z</dcterms:modified>
</cp:coreProperties>
</file>