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A0945" w:rsidR="00A46DD3" w:rsidP="00A46DD3" w:rsidRDefault="004C437B" w14:paraId="08E65E20" w14:textId="72DD72B4">
      <w:pPr>
        <w:jc w:val="right"/>
        <w:rPr>
          <w:rFonts w:cs="Calibri"/>
        </w:rPr>
      </w:pPr>
      <w:r w:rsidRPr="1CB73CAF" w:rsidR="66896EAB">
        <w:rPr>
          <w:rFonts w:cs="Calibri"/>
        </w:rPr>
        <w:t>11</w:t>
      </w:r>
      <w:r w:rsidRPr="1CB73CAF" w:rsidR="005C3333">
        <w:rPr>
          <w:rFonts w:cs="Calibri"/>
        </w:rPr>
        <w:t>.0</w:t>
      </w:r>
      <w:r w:rsidRPr="1CB73CAF" w:rsidR="5561922C">
        <w:rPr>
          <w:rFonts w:cs="Calibri"/>
        </w:rPr>
        <w:t>5</w:t>
      </w:r>
      <w:r w:rsidRPr="1CB73CAF" w:rsidR="005C3333">
        <w:rPr>
          <w:rFonts w:cs="Calibri"/>
        </w:rPr>
        <w:t>.</w:t>
      </w:r>
      <w:r w:rsidRPr="1CB73CAF" w:rsidR="00A46DD3">
        <w:rPr>
          <w:rFonts w:cs="Calibri"/>
        </w:rPr>
        <w:t>2026</w:t>
      </w:r>
    </w:p>
    <w:p w:rsidRPr="00DA0945" w:rsidR="00A46DD3" w:rsidP="00EC7839" w:rsidRDefault="00A46DD3" w14:paraId="0D672902" w14:textId="5ECC5667">
      <w:pPr>
        <w:rPr>
          <w:rFonts w:cs="Calibri"/>
        </w:rPr>
      </w:pPr>
      <w:r w:rsidRPr="00DA0945">
        <w:rPr>
          <w:rFonts w:cs="Calibri"/>
        </w:rPr>
        <w:t>INFORMACJA PRASOWA</w:t>
      </w:r>
    </w:p>
    <w:p w:rsidRPr="00162F27" w:rsidR="00EC7839" w:rsidP="00162F27" w:rsidRDefault="00EC7839" w14:paraId="1B6B7D4A" w14:textId="77777777">
      <w:pPr>
        <w:jc w:val="both"/>
        <w:rPr>
          <w:rStyle w:val="Pogrubienie"/>
          <w:rFonts w:cs="Calibri"/>
          <w:b w:val="0"/>
          <w:bCs w:val="0"/>
        </w:rPr>
      </w:pPr>
    </w:p>
    <w:p w:rsidRPr="008D0EEE" w:rsidR="00A46DD3" w:rsidP="1CB73CAF" w:rsidRDefault="008C7838" w14:paraId="7C1A1ABA" w14:textId="10589DB9">
      <w:pPr>
        <w:pStyle w:val="NormalnyWeb"/>
        <w:jc w:val="center"/>
      </w:pPr>
      <w:r w:rsidRPr="1CB73CAF" w:rsidR="119B997F">
        <w:rPr>
          <w:rFonts w:ascii="Calibri" w:hAnsi="Calibri" w:cs="Calibri"/>
          <w:b w:val="1"/>
          <w:bCs w:val="1"/>
          <w:sz w:val="22"/>
          <w:szCs w:val="22"/>
        </w:rPr>
        <w:t>„Polska polityka” nowym programem Radia RMF24. Pierwszym gościem będzie były rzecznik prezydenta Andrzeja Dudy</w:t>
      </w:r>
    </w:p>
    <w:p w:rsidRPr="008D0EEE" w:rsidR="00A46DD3" w:rsidP="008D0EEE" w:rsidRDefault="008C7838" w14:paraId="428D5AE0" w14:textId="5842D18A">
      <w:pPr>
        <w:pStyle w:val="NormalnyWeb"/>
        <w:jc w:val="both"/>
      </w:pPr>
      <w:r w:rsidRPr="3D1E30EC" w:rsidR="48AD30B3">
        <w:rPr>
          <w:rFonts w:ascii="Calibri" w:hAnsi="Calibri" w:cs="Calibri"/>
          <w:b w:val="1"/>
          <w:bCs w:val="1"/>
          <w:sz w:val="22"/>
          <w:szCs w:val="22"/>
        </w:rPr>
        <w:t>Do ramówki Radia RMF24 dołącza „Polska polityka”</w:t>
      </w:r>
      <w:r w:rsidRPr="3D1E30EC" w:rsidR="5E602510">
        <w:rPr>
          <w:rFonts w:ascii="Calibri" w:hAnsi="Calibri" w:cs="Calibri"/>
          <w:b w:val="1"/>
          <w:bCs w:val="1"/>
          <w:sz w:val="22"/>
          <w:szCs w:val="22"/>
        </w:rPr>
        <w:t>.</w:t>
      </w:r>
      <w:r w:rsidRPr="3D1E30EC" w:rsidR="48AD30B3">
        <w:rPr>
          <w:rFonts w:ascii="Calibri" w:hAnsi="Calibri" w:cs="Calibri"/>
          <w:b w:val="1"/>
          <w:bCs w:val="1"/>
          <w:sz w:val="22"/>
          <w:szCs w:val="22"/>
        </w:rPr>
        <w:t xml:space="preserve"> </w:t>
      </w:r>
      <w:r w:rsidRPr="3D1E30EC" w:rsidR="449E892B">
        <w:rPr>
          <w:rFonts w:ascii="Calibri" w:hAnsi="Calibri" w:cs="Calibri"/>
          <w:b w:val="1"/>
          <w:bCs w:val="1"/>
          <w:sz w:val="22"/>
          <w:szCs w:val="22"/>
        </w:rPr>
        <w:t>N</w:t>
      </w:r>
      <w:r w:rsidRPr="3D1E30EC" w:rsidR="48AD30B3">
        <w:rPr>
          <w:rFonts w:ascii="Calibri" w:hAnsi="Calibri" w:cs="Calibri"/>
          <w:b w:val="1"/>
          <w:bCs w:val="1"/>
          <w:sz w:val="22"/>
          <w:szCs w:val="22"/>
        </w:rPr>
        <w:t>owy autorski program publicystyczny</w:t>
      </w:r>
      <w:r w:rsidRPr="3D1E30EC" w:rsidR="7ACCC439">
        <w:rPr>
          <w:rFonts w:ascii="Calibri" w:hAnsi="Calibri" w:cs="Calibri"/>
          <w:b w:val="1"/>
          <w:bCs w:val="1"/>
          <w:sz w:val="22"/>
          <w:szCs w:val="22"/>
        </w:rPr>
        <w:t xml:space="preserve"> </w:t>
      </w:r>
      <w:r w:rsidRPr="3D1E30EC" w:rsidR="48AD30B3">
        <w:rPr>
          <w:rFonts w:ascii="Calibri" w:hAnsi="Calibri" w:cs="Calibri"/>
          <w:b w:val="1"/>
          <w:bCs w:val="1"/>
          <w:sz w:val="22"/>
          <w:szCs w:val="22"/>
        </w:rPr>
        <w:t>poprowadzi dr hab. Barbara Brodzińska-Mirowska, politolożka z Uniwersytetu Mikołaja Kopernika w Toruniu, komentatorka życia publicznego i ekspertka w zakresie komunikacji politycznej. W audycji, razem z zaproszonymi gośćmi, będzie analizować bieżące wydarzenia na polskiej scenie politycznej oraz ich znaczenie dla życia publicznego.</w:t>
      </w:r>
    </w:p>
    <w:p w:rsidRPr="008D0EEE" w:rsidR="00A46DD3" w:rsidP="1CB73CAF" w:rsidRDefault="008C7838" w14:paraId="1CEC72E2" w14:textId="77948807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3D1E30EC" w:rsidR="71B1452A">
        <w:rPr>
          <w:rFonts w:ascii="Calibri" w:hAnsi="Calibri" w:cs="Calibri"/>
          <w:b w:val="1"/>
          <w:bCs w:val="1"/>
          <w:sz w:val="22"/>
          <w:szCs w:val="22"/>
        </w:rPr>
        <w:t xml:space="preserve">„Polska polityka” </w:t>
      </w:r>
      <w:r w:rsidRPr="3D1E30EC" w:rsidR="26C51AB6">
        <w:rPr>
          <w:rFonts w:ascii="Calibri" w:hAnsi="Calibri" w:cs="Calibri"/>
          <w:sz w:val="22"/>
          <w:szCs w:val="22"/>
        </w:rPr>
        <w:t>będzie emitowan</w:t>
      </w:r>
      <w:r w:rsidRPr="3D1E30EC" w:rsidR="40BF5944">
        <w:rPr>
          <w:rFonts w:ascii="Calibri" w:hAnsi="Calibri" w:cs="Calibri"/>
          <w:sz w:val="22"/>
          <w:szCs w:val="22"/>
        </w:rPr>
        <w:t xml:space="preserve">a </w:t>
      </w:r>
      <w:r w:rsidRPr="3D1E30EC" w:rsidR="26C51AB6">
        <w:rPr>
          <w:rFonts w:ascii="Calibri" w:hAnsi="Calibri" w:cs="Calibri"/>
          <w:sz w:val="22"/>
          <w:szCs w:val="22"/>
        </w:rPr>
        <w:t>w</w:t>
      </w:r>
      <w:r w:rsidRPr="3D1E30EC" w:rsidR="26C51AB6">
        <w:rPr>
          <w:rFonts w:ascii="Calibri" w:hAnsi="Calibri" w:cs="Calibri"/>
          <w:b w:val="1"/>
          <w:bCs w:val="1"/>
          <w:sz w:val="22"/>
          <w:szCs w:val="22"/>
        </w:rPr>
        <w:t xml:space="preserve"> każdy wtorek w godz. 16.00–18.00</w:t>
      </w:r>
      <w:r w:rsidRPr="3D1E30EC" w:rsidR="26C51AB6">
        <w:rPr>
          <w:rFonts w:ascii="Calibri" w:hAnsi="Calibri" w:cs="Calibri"/>
          <w:sz w:val="22"/>
          <w:szCs w:val="22"/>
        </w:rPr>
        <w:t xml:space="preserve">. W </w:t>
      </w:r>
      <w:r w:rsidRPr="3D1E30EC" w:rsidR="0404AF3A">
        <w:rPr>
          <w:rFonts w:ascii="Calibri" w:hAnsi="Calibri" w:cs="Calibri"/>
          <w:sz w:val="22"/>
          <w:szCs w:val="22"/>
        </w:rPr>
        <w:t>programie</w:t>
      </w:r>
      <w:r w:rsidRPr="3D1E30EC" w:rsidR="26C51AB6">
        <w:rPr>
          <w:rFonts w:ascii="Calibri" w:hAnsi="Calibri" w:cs="Calibri"/>
          <w:sz w:val="22"/>
          <w:szCs w:val="22"/>
        </w:rPr>
        <w:t xml:space="preserve"> Brodzińska-Mirowska będzie komentować i analizować najważniejsze wydarzenia na krajowej scenie politycznej </w:t>
      </w:r>
      <w:r w:rsidRPr="3D1E30EC" w:rsidR="3D9A17CF">
        <w:rPr>
          <w:rFonts w:ascii="Calibri" w:hAnsi="Calibri" w:cs="Calibri"/>
          <w:sz w:val="22"/>
          <w:szCs w:val="22"/>
        </w:rPr>
        <w:t>–</w:t>
      </w:r>
      <w:r w:rsidRPr="3D1E30EC" w:rsidR="26C51AB6">
        <w:rPr>
          <w:rFonts w:ascii="Calibri" w:hAnsi="Calibri" w:cs="Calibri"/>
          <w:sz w:val="22"/>
          <w:szCs w:val="22"/>
        </w:rPr>
        <w:t xml:space="preserve"> </w:t>
      </w:r>
      <w:r w:rsidRPr="3D1E30EC" w:rsidR="26C51AB6">
        <w:rPr>
          <w:rFonts w:ascii="Calibri" w:hAnsi="Calibri" w:cs="Calibri"/>
          <w:sz w:val="22"/>
          <w:szCs w:val="22"/>
        </w:rPr>
        <w:t>decyzje polityczne, działania partii i liderów, kampanie wyborcze, nastroje społeczne oraz wpływ polityki na codzienne życie.</w:t>
      </w:r>
    </w:p>
    <w:p w:rsidRPr="008D0EEE" w:rsidR="00A46DD3" w:rsidP="008D0EEE" w:rsidRDefault="008C7838" w14:paraId="1DA2AE9D" w14:textId="1DA3CE80">
      <w:pPr>
        <w:pStyle w:val="NormalnyWeb"/>
        <w:jc w:val="both"/>
      </w:pPr>
      <w:r w:rsidRPr="1CB73CAF" w:rsidR="2354A432">
        <w:rPr>
          <w:rFonts w:ascii="Calibri" w:hAnsi="Calibri" w:cs="Calibri"/>
          <w:sz w:val="22"/>
          <w:szCs w:val="22"/>
        </w:rPr>
        <w:t xml:space="preserve">Program </w:t>
      </w:r>
      <w:r w:rsidRPr="1CB73CAF" w:rsidR="26C51AB6">
        <w:rPr>
          <w:rFonts w:ascii="Calibri" w:hAnsi="Calibri" w:cs="Calibri"/>
          <w:sz w:val="22"/>
          <w:szCs w:val="22"/>
        </w:rPr>
        <w:t>ma być również przestrzenią do pogłębionych rozmów z ekspertami i obserwatorami życia publicznego. W studiu Radia RMF24 pojawiać się będą politolodzy, badacze, komentatorzy oraz osoby zajmujące się analizą bieżących wydarzeń politycznych.</w:t>
      </w:r>
    </w:p>
    <w:p w:rsidRPr="008D0EEE" w:rsidR="00A46DD3" w:rsidP="008D0EEE" w:rsidRDefault="008C7838" w14:paraId="387E00BB" w14:textId="3387A71C">
      <w:pPr>
        <w:pStyle w:val="NormalnyWeb"/>
        <w:jc w:val="both"/>
      </w:pPr>
      <w:r w:rsidRPr="1CB73CAF" w:rsidR="26C51AB6">
        <w:rPr>
          <w:rFonts w:ascii="Calibri" w:hAnsi="Calibri" w:cs="Calibri"/>
          <w:b w:val="1"/>
          <w:bCs w:val="1"/>
          <w:sz w:val="22"/>
          <w:szCs w:val="22"/>
        </w:rPr>
        <w:t>Pierwszy odcinek</w:t>
      </w:r>
      <w:r w:rsidRPr="1CB73CAF" w:rsidR="26C51AB6">
        <w:rPr>
          <w:rFonts w:ascii="Calibri" w:hAnsi="Calibri" w:cs="Calibri"/>
          <w:sz w:val="22"/>
          <w:szCs w:val="22"/>
        </w:rPr>
        <w:t xml:space="preserve"> zostanie wyemitowany we </w:t>
      </w:r>
      <w:r w:rsidRPr="1CB73CAF" w:rsidR="26C51AB6">
        <w:rPr>
          <w:rFonts w:ascii="Calibri" w:hAnsi="Calibri" w:cs="Calibri"/>
          <w:b w:val="1"/>
          <w:bCs w:val="1"/>
          <w:sz w:val="22"/>
          <w:szCs w:val="22"/>
        </w:rPr>
        <w:t>wtorek, 12 maja</w:t>
      </w:r>
      <w:r w:rsidRPr="1CB73CAF" w:rsidR="26C51AB6">
        <w:rPr>
          <w:rFonts w:ascii="Calibri" w:hAnsi="Calibri" w:cs="Calibri"/>
          <w:sz w:val="22"/>
          <w:szCs w:val="22"/>
        </w:rPr>
        <w:t xml:space="preserve">. Gościem Barbary </w:t>
      </w:r>
      <w:r w:rsidRPr="1CB73CAF" w:rsidR="26C51AB6">
        <w:rPr>
          <w:rFonts w:ascii="Calibri" w:hAnsi="Calibri" w:cs="Calibri"/>
          <w:sz w:val="22"/>
          <w:szCs w:val="22"/>
        </w:rPr>
        <w:t>Brodzińskiej-Mirowskiej</w:t>
      </w:r>
      <w:r w:rsidRPr="1CB73CAF" w:rsidR="26C51AB6">
        <w:rPr>
          <w:rFonts w:ascii="Calibri" w:hAnsi="Calibri" w:cs="Calibri"/>
          <w:sz w:val="22"/>
          <w:szCs w:val="22"/>
        </w:rPr>
        <w:t xml:space="preserve"> będzie </w:t>
      </w:r>
      <w:r w:rsidRPr="1CB73CAF" w:rsidR="26C51AB6">
        <w:rPr>
          <w:rFonts w:ascii="Calibri" w:hAnsi="Calibri" w:cs="Calibri"/>
          <w:b w:val="1"/>
          <w:bCs w:val="1"/>
          <w:sz w:val="22"/>
          <w:szCs w:val="22"/>
        </w:rPr>
        <w:t>Krzysztof Łapiński, były rzecznik prezydenta Andrzeja Dudy</w:t>
      </w:r>
      <w:r w:rsidRPr="1CB73CAF" w:rsidR="26C51AB6">
        <w:rPr>
          <w:rFonts w:ascii="Calibri" w:hAnsi="Calibri" w:cs="Calibri"/>
          <w:sz w:val="22"/>
          <w:szCs w:val="22"/>
        </w:rPr>
        <w:t>.</w:t>
      </w:r>
    </w:p>
    <w:p w:rsidRPr="008D0EEE" w:rsidR="00A46DD3" w:rsidP="008D0EEE" w:rsidRDefault="008C7838" w14:paraId="4A73008D" w14:textId="29E8CFA6">
      <w:pPr>
        <w:pStyle w:val="NormalnyWeb"/>
        <w:jc w:val="both"/>
      </w:pPr>
      <w:r w:rsidRPr="1CB73CAF" w:rsidR="2ACF0A84">
        <w:rPr>
          <w:rFonts w:ascii="Calibri" w:hAnsi="Calibri" w:cs="Calibri"/>
          <w:sz w:val="22"/>
          <w:szCs w:val="22"/>
        </w:rPr>
        <w:t xml:space="preserve">Dr hab. Barbara Brodzińska-Mirowska jest badaczką polityki, komunikacji politycznej i mediów. Interesuje się problematyką szeroko pojętej komunikacji politycznej oraz public relations.  </w:t>
      </w:r>
    </w:p>
    <w:p w:rsidRPr="008D0EEE" w:rsidR="00A46DD3" w:rsidP="008D0EEE" w:rsidRDefault="008C7838" w14:paraId="3EDFB49F" w14:textId="20238B4B">
      <w:pPr>
        <w:pStyle w:val="NormalnyWeb"/>
        <w:jc w:val="both"/>
      </w:pPr>
      <w:r w:rsidRPr="1CB73CAF" w:rsidR="26C51AB6">
        <w:rPr>
          <w:rFonts w:ascii="Calibri" w:hAnsi="Calibri" w:cs="Calibri"/>
          <w:sz w:val="22"/>
          <w:szCs w:val="22"/>
        </w:rPr>
        <w:t>„Polska polityka” to kolejna autorska propozycja w ofercie informacyjnego Radia RMF24. Na antenie stacji własne programy prowadzą także kmdr por. rez. Maksymilian Dura („Teren wojskowy”), lek. med. Marek Łabno („Lekarz dyżurny”) oraz Marek Tejchman („Gospodarczy tydzień”).</w:t>
      </w:r>
    </w:p>
    <w:p w:rsidRPr="008D0EEE" w:rsidR="00A46DD3" w:rsidP="1CB73CAF" w:rsidRDefault="008C7838" w14:paraId="4166CF60" w14:textId="5291B9A4">
      <w:pPr>
        <w:pStyle w:val="NormalnyWeb"/>
        <w:jc w:val="both"/>
        <w:rPr>
          <w:rFonts w:ascii="Calibri" w:hAnsi="Calibri" w:cs="Calibri"/>
          <w:sz w:val="22"/>
          <w:szCs w:val="22"/>
        </w:rPr>
      </w:pPr>
    </w:p>
    <w:p w:rsidRPr="008D0EEE" w:rsidR="00A46DD3" w:rsidP="008D0EEE" w:rsidRDefault="008C7838" w14:paraId="713BF54F" w14:textId="5C08F1DD">
      <w:pPr>
        <w:pStyle w:val="NormalnyWeb"/>
        <w:jc w:val="both"/>
        <w:rPr>
          <w:rFonts w:ascii="Calibri" w:hAnsi="Calibri" w:cs="Calibri"/>
          <w:sz w:val="22"/>
          <w:szCs w:val="22"/>
        </w:rPr>
      </w:pPr>
    </w:p>
    <w:sectPr w:rsidRPr="008D0EEE" w:rsidR="00A46DD3" w:rsidSect="00F92223">
      <w:headerReference w:type="default" r:id="rId6"/>
      <w:footerReference w:type="default" r:id="rId7"/>
      <w:pgSz w:w="11906" w:h="16838" w:orient="portrait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2512" w:rsidP="00F92223" w:rsidRDefault="004E2512" w14:paraId="2A195187" w14:textId="77777777">
      <w:pPr>
        <w:spacing w:after="0" w:line="240" w:lineRule="auto"/>
      </w:pPr>
      <w:r>
        <w:separator/>
      </w:r>
    </w:p>
  </w:endnote>
  <w:endnote w:type="continuationSeparator" w:id="0">
    <w:p w:rsidR="004E2512" w:rsidP="00F92223" w:rsidRDefault="004E2512" w14:paraId="08BC7C1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2223" w:rsidP="00F92223" w:rsidRDefault="001973D8" w14:paraId="55699FD7" w14:textId="77777777">
    <w:pPr>
      <w:pStyle w:val="Stopka"/>
      <w:jc w:val="center"/>
    </w:pPr>
    <w:r>
      <w:rPr>
        <w:noProof/>
        <w:lang w:eastAsia="pl-PL"/>
      </w:rPr>
      <w:pict w14:anchorId="36CFF1F3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Obraz 2" style="width:510pt;height:16pt;visibility:visible" o:spid="_x0000_i1026" type="#_x0000_t75">
          <v:imagedata o:title="" r:id="rId1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2512" w:rsidP="00F92223" w:rsidRDefault="004E2512" w14:paraId="6DBA70B7" w14:textId="77777777">
      <w:pPr>
        <w:spacing w:after="0" w:line="240" w:lineRule="auto"/>
      </w:pPr>
      <w:r>
        <w:separator/>
      </w:r>
    </w:p>
  </w:footnote>
  <w:footnote w:type="continuationSeparator" w:id="0">
    <w:p w:rsidR="004E2512" w:rsidP="00F92223" w:rsidRDefault="004E2512" w14:paraId="514FC10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2223" w:rsidRDefault="001973D8" w14:paraId="5CCDA640" w14:textId="77777777">
    <w:pPr>
      <w:pStyle w:val="Nagwek"/>
    </w:pPr>
    <w:r>
      <w:rPr>
        <w:noProof/>
        <w:lang w:eastAsia="pl-PL"/>
      </w:rPr>
      <w:pict w14:anchorId="38307A48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Obraz 1" style="width:510.5pt;height:1in;visibility:visible" o:spid="_x0000_i1025" type="#_x0000_t75">
          <v:imagedata o:title="" r:id="rId1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attachedTemplate r:id="rId1"/>
  <w:trackRevisions w:val="false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6DD3"/>
    <w:rsid w:val="00162F27"/>
    <w:rsid w:val="001973D8"/>
    <w:rsid w:val="002113A0"/>
    <w:rsid w:val="002A50AD"/>
    <w:rsid w:val="002E6DE5"/>
    <w:rsid w:val="00345978"/>
    <w:rsid w:val="00381C88"/>
    <w:rsid w:val="003B3E97"/>
    <w:rsid w:val="004A3CCE"/>
    <w:rsid w:val="004C437B"/>
    <w:rsid w:val="004E0089"/>
    <w:rsid w:val="004E2512"/>
    <w:rsid w:val="00516F39"/>
    <w:rsid w:val="00543FB0"/>
    <w:rsid w:val="00551D19"/>
    <w:rsid w:val="005626C6"/>
    <w:rsid w:val="005918AC"/>
    <w:rsid w:val="005C3333"/>
    <w:rsid w:val="005D632C"/>
    <w:rsid w:val="00677F77"/>
    <w:rsid w:val="006F271B"/>
    <w:rsid w:val="007123B6"/>
    <w:rsid w:val="00782AFB"/>
    <w:rsid w:val="007A7F24"/>
    <w:rsid w:val="00804CBA"/>
    <w:rsid w:val="00842ADC"/>
    <w:rsid w:val="00853886"/>
    <w:rsid w:val="00892FE1"/>
    <w:rsid w:val="00896870"/>
    <w:rsid w:val="008C7838"/>
    <w:rsid w:val="008D0EEE"/>
    <w:rsid w:val="009A26B7"/>
    <w:rsid w:val="00A01F46"/>
    <w:rsid w:val="00A43005"/>
    <w:rsid w:val="00A46DD3"/>
    <w:rsid w:val="00B25B79"/>
    <w:rsid w:val="00B84589"/>
    <w:rsid w:val="00BA3167"/>
    <w:rsid w:val="00BA44BF"/>
    <w:rsid w:val="00BB3E97"/>
    <w:rsid w:val="00BD2D5A"/>
    <w:rsid w:val="00C5175D"/>
    <w:rsid w:val="00CD1D94"/>
    <w:rsid w:val="00D72051"/>
    <w:rsid w:val="00D80CBE"/>
    <w:rsid w:val="00DA0945"/>
    <w:rsid w:val="00DE139B"/>
    <w:rsid w:val="00E96292"/>
    <w:rsid w:val="00EA324D"/>
    <w:rsid w:val="00EC7839"/>
    <w:rsid w:val="00F03684"/>
    <w:rsid w:val="00F15D37"/>
    <w:rsid w:val="00F708AA"/>
    <w:rsid w:val="00F92223"/>
    <w:rsid w:val="00F9657C"/>
    <w:rsid w:val="00FD4399"/>
    <w:rsid w:val="0404AF3A"/>
    <w:rsid w:val="0E59FC36"/>
    <w:rsid w:val="119B997F"/>
    <w:rsid w:val="1CB73CAF"/>
    <w:rsid w:val="2354A432"/>
    <w:rsid w:val="237F3B13"/>
    <w:rsid w:val="26C51AB6"/>
    <w:rsid w:val="270C0D82"/>
    <w:rsid w:val="2ACF0A84"/>
    <w:rsid w:val="35C3ADE7"/>
    <w:rsid w:val="36BF8C78"/>
    <w:rsid w:val="377AE824"/>
    <w:rsid w:val="3C884787"/>
    <w:rsid w:val="3D1E30EC"/>
    <w:rsid w:val="3D9A17CF"/>
    <w:rsid w:val="40BF5944"/>
    <w:rsid w:val="449E892B"/>
    <w:rsid w:val="48849ACF"/>
    <w:rsid w:val="48AD30B3"/>
    <w:rsid w:val="536EBCF3"/>
    <w:rsid w:val="5561922C"/>
    <w:rsid w:val="57BA99E8"/>
    <w:rsid w:val="59A53449"/>
    <w:rsid w:val="5E602510"/>
    <w:rsid w:val="60CA0B22"/>
    <w:rsid w:val="66896EAB"/>
    <w:rsid w:val="71B1452A"/>
    <w:rsid w:val="74B3D0E6"/>
    <w:rsid w:val="7ACCC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09EFF"/>
  <w15:chartTrackingRefBased/>
  <w15:docId w15:val="{36AA0D37-02BF-4929-BCB0-80F247F0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B3E97"/>
    <w:pPr>
      <w:keepNext/>
      <w:spacing w:before="240" w:after="60"/>
      <w:outlineLvl w:val="2"/>
    </w:pPr>
    <w:rPr>
      <w:rFonts w:ascii="Aptos Display" w:hAnsi="Aptos Display" w:eastAsia="Times New Roman"/>
      <w:b/>
      <w:bCs/>
      <w:sz w:val="26"/>
      <w:szCs w:val="26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unhideWhenUsed/>
    <w:rsid w:val="00A46DD3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A46DD3"/>
    <w:rPr>
      <w:b/>
      <w:bCs/>
    </w:rPr>
  </w:style>
  <w:style w:type="character" w:styleId="relative" w:customStyle="1">
    <w:name w:val="relative"/>
    <w:basedOn w:val="Domylnaczcionkaakapitu"/>
    <w:rsid w:val="00A46DD3"/>
  </w:style>
  <w:style w:type="paragraph" w:styleId="not-prose" w:customStyle="1">
    <w:name w:val="not-prose"/>
    <w:basedOn w:val="Normalny"/>
    <w:rsid w:val="00A46DD3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5C3333"/>
    <w:rPr>
      <w:i/>
      <w:iCs/>
    </w:rPr>
  </w:style>
  <w:style w:type="character" w:styleId="Nagwek3Znak" w:customStyle="1">
    <w:name w:val="Nagłówek 3 Znak"/>
    <w:link w:val="Nagwek3"/>
    <w:uiPriority w:val="9"/>
    <w:rsid w:val="00BB3E97"/>
    <w:rPr>
      <w:rFonts w:ascii="Aptos Display" w:hAnsi="Aptos Display" w:eastAsia="Times New Roman" w:cs="Times New Roman"/>
      <w:b/>
      <w:bCs/>
      <w:sz w:val="26"/>
      <w:szCs w:val="26"/>
      <w:lang w:eastAsia="en-US"/>
    </w:rPr>
  </w:style>
  <w:style w:type="character" w:styleId="whitespace-normal" w:customStyle="1">
    <w:name w:val="whitespace-normal"/>
    <w:basedOn w:val="Domylnaczcionkaakapitu"/>
    <w:rsid w:val="00CD1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papier firmowy RMF FM</ap:Template>
  <ap:Application>Microsoft Word for the web</ap:Application>
  <ap:DocSecurity>0</ap:DocSecurity>
  <ap:ScaleCrop>false</ap:ScaleCrop>
  <ap:Company>Grupa RMF Sp. z o.o. Sp. k.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Maciej Majzner</dc:creator>
  <keywords/>
  <dc:description/>
  <lastModifiedBy>Karolina Czepkiewicz</lastModifiedBy>
  <revision>5</revision>
  <dcterms:created xsi:type="dcterms:W3CDTF">2026-04-23T14:02:00.0000000Z</dcterms:created>
  <dcterms:modified xsi:type="dcterms:W3CDTF">2026-05-11T11:56:18.4686836Z</dcterms:modified>
</coreProperties>
</file>