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2B2E" w14:textId="357931D3" w:rsidR="00506335" w:rsidRPr="00177AFE" w:rsidRDefault="00506335" w:rsidP="00506335">
      <w:pPr>
        <w:jc w:val="right"/>
        <w:rPr>
          <w:rFonts w:cs="Calibri"/>
        </w:rPr>
      </w:pPr>
      <w:r>
        <w:rPr>
          <w:rFonts w:cs="Calibri"/>
        </w:rPr>
        <w:t>02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20F5F6C" w14:textId="77777777" w:rsidR="00506335" w:rsidRDefault="00506335" w:rsidP="00506335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F7278E2" w14:textId="77777777" w:rsidR="00F15D37" w:rsidRDefault="00F15D37"/>
    <w:p w14:paraId="489B071A" w14:textId="77777777" w:rsidR="00506335" w:rsidRPr="00506335" w:rsidRDefault="00506335" w:rsidP="00506335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06335">
        <w:rPr>
          <w:rStyle w:val="Pogrubienie"/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Style w:val="Pogrubienie"/>
          <w:rFonts w:ascii="Calibri" w:hAnsi="Calibri" w:cs="Calibri"/>
          <w:sz w:val="22"/>
          <w:szCs w:val="22"/>
        </w:rPr>
        <w:t xml:space="preserve"> jurorką eurowizyjnych preselekcji. Tylko w RMF FM zdradza kulisy nowej roli</w:t>
      </w:r>
    </w:p>
    <w:p w14:paraId="7E6C3BD2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506335">
        <w:rPr>
          <w:rFonts w:ascii="Calibri" w:hAnsi="Calibri" w:cs="Calibri"/>
          <w:b/>
          <w:bCs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b/>
          <w:bCs/>
          <w:sz w:val="22"/>
          <w:szCs w:val="22"/>
        </w:rPr>
        <w:t xml:space="preserve"> Węgiel po raz kolejny potwierdza swoją silną pozycję nie tylko na polskiej, ale i europejskiej scenie muzycznej. Zwyciężczyni Eurowizji Junior została jurorką niemieckich preselekcji do </w:t>
      </w:r>
      <w:proofErr w:type="gramStart"/>
      <w:r w:rsidRPr="00506335">
        <w:rPr>
          <w:rFonts w:ascii="Calibri" w:hAnsi="Calibri" w:cs="Calibri"/>
          <w:b/>
          <w:bCs/>
          <w:sz w:val="22"/>
          <w:szCs w:val="22"/>
        </w:rPr>
        <w:t>Eurowizji,</w:t>
      </w:r>
      <w:proofErr w:type="gramEnd"/>
      <w:r w:rsidRPr="00506335">
        <w:rPr>
          <w:rFonts w:ascii="Calibri" w:hAnsi="Calibri" w:cs="Calibri"/>
          <w:b/>
          <w:bCs/>
          <w:sz w:val="22"/>
          <w:szCs w:val="22"/>
        </w:rPr>
        <w:t xml:space="preserve"> jako jedyna reprezentantka Polski w międzynarodowym gronie. Co istotne, to jedyna rozmowa artystki na ten temat, której udzieliła Maciejowi Rybakowi na antenie RMF FM.</w:t>
      </w:r>
    </w:p>
    <w:p w14:paraId="193FDD27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sz w:val="22"/>
          <w:szCs w:val="22"/>
        </w:rPr>
        <w:t xml:space="preserve">W wywiadzie </w:t>
      </w:r>
      <w:proofErr w:type="spellStart"/>
      <w:r w:rsidRPr="00506335">
        <w:rPr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zdradziła kulisy pracy jurorskiej, które, jak sama podkreśla, objęte są ścisłymi zasadami bezpieczeństwa. Każdy z jurorów otrzymał indywidualnie zabezpieczonego iPada, z dostępem chronionym odciskiem palca, tak aby uniemożliwić jakąkolwiek ingerencję w głosy.</w:t>
      </w:r>
    </w:p>
    <w:p w14:paraId="4213F05E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506335">
        <w:rPr>
          <w:rStyle w:val="Uwydatnienie"/>
          <w:rFonts w:ascii="Calibri" w:hAnsi="Calibri" w:cs="Calibri"/>
          <w:b/>
          <w:bCs/>
          <w:sz w:val="22"/>
          <w:szCs w:val="22"/>
        </w:rPr>
        <w:t>Czuję się bardzo wyróżniona, będąc tutaj jako jedyna osoba z Polski. To ciekawe spotkanie w gronie osób, które wygrały Eurowizję, a atmosfera jest naprawdę świetna</w:t>
      </w:r>
      <w:r w:rsidRPr="00506335">
        <w:rPr>
          <w:rFonts w:ascii="Calibri" w:hAnsi="Calibri" w:cs="Calibri"/>
          <w:sz w:val="22"/>
          <w:szCs w:val="22"/>
        </w:rPr>
        <w:t xml:space="preserve"> – przyznała </w:t>
      </w:r>
      <w:proofErr w:type="spellStart"/>
      <w:r w:rsidRPr="00506335">
        <w:rPr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w RMF FM.</w:t>
      </w:r>
    </w:p>
    <w:p w14:paraId="11F91FC4" w14:textId="629003E6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sz w:val="22"/>
          <w:szCs w:val="22"/>
        </w:rPr>
        <w:t>Z relacji artystki wynika, że za kulisami preselekcji pan</w:t>
      </w:r>
      <w:r>
        <w:rPr>
          <w:rFonts w:ascii="Calibri" w:hAnsi="Calibri" w:cs="Calibri"/>
          <w:sz w:val="22"/>
          <w:szCs w:val="22"/>
        </w:rPr>
        <w:t>ował</w:t>
      </w:r>
      <w:r w:rsidRPr="00506335">
        <w:rPr>
          <w:rFonts w:ascii="Calibri" w:hAnsi="Calibri" w:cs="Calibri"/>
          <w:sz w:val="22"/>
          <w:szCs w:val="22"/>
        </w:rPr>
        <w:t xml:space="preserve"> swobodny, ale bardzo profesjonalny klimat</w:t>
      </w:r>
      <w:r>
        <w:rPr>
          <w:rFonts w:ascii="Calibri" w:hAnsi="Calibri" w:cs="Calibri"/>
          <w:sz w:val="22"/>
          <w:szCs w:val="22"/>
        </w:rPr>
        <w:t>,</w:t>
      </w:r>
      <w:r w:rsidRPr="00506335">
        <w:rPr>
          <w:rFonts w:ascii="Calibri" w:hAnsi="Calibri" w:cs="Calibri"/>
          <w:sz w:val="22"/>
          <w:szCs w:val="22"/>
        </w:rPr>
        <w:t xml:space="preserve"> a osoby związane z konkursem nie ukrywają, że jej obecność wzbudziła spore zainteresowanie. W eurowizyjnych kuluarach coraz częściej pojawiają się głosy, że </w:t>
      </w:r>
      <w:proofErr w:type="spellStart"/>
      <w:r w:rsidRPr="00506335">
        <w:rPr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coraz śmielej buduje swoją pozycję także poza Polską.</w:t>
      </w:r>
    </w:p>
    <w:p w14:paraId="1D445EF9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b/>
          <w:bCs/>
          <w:sz w:val="22"/>
          <w:szCs w:val="22"/>
        </w:rPr>
        <w:t>Sama artystka nie pozostawia jednak wątpliwości, jeśli chodzi o ewentualny powrót na eurowizyjną scenę w roli uczestniczki. W rozmowie z RMF FM jasno zaznaczyła, że jeśli kiedykolwiek zdecyduje się na start, to wyłącznie jako reprezentantka Polski.</w:t>
      </w:r>
    </w:p>
    <w:p w14:paraId="62FC35D8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sz w:val="22"/>
          <w:szCs w:val="22"/>
        </w:rPr>
        <w:t xml:space="preserve">Równolegle </w:t>
      </w:r>
      <w:proofErr w:type="spellStart"/>
      <w:r w:rsidRPr="00506335">
        <w:rPr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rozwija swoje muzyczne projekty. Jej singiel </w:t>
      </w:r>
      <w:r w:rsidRPr="00506335">
        <w:rPr>
          <w:rStyle w:val="Pogrubienie"/>
          <w:rFonts w:ascii="Calibri" w:hAnsi="Calibri" w:cs="Calibri"/>
          <w:sz w:val="22"/>
          <w:szCs w:val="22"/>
        </w:rPr>
        <w:t>„Na szeroką wodę”</w:t>
      </w:r>
      <w:r w:rsidRPr="00506335">
        <w:rPr>
          <w:rFonts w:ascii="Calibri" w:hAnsi="Calibri" w:cs="Calibri"/>
          <w:sz w:val="22"/>
          <w:szCs w:val="22"/>
        </w:rPr>
        <w:t xml:space="preserve"> trafił właśnie na </w:t>
      </w:r>
      <w:proofErr w:type="spellStart"/>
      <w:r w:rsidRPr="00506335">
        <w:rPr>
          <w:rFonts w:ascii="Calibri" w:hAnsi="Calibri" w:cs="Calibri"/>
          <w:sz w:val="22"/>
          <w:szCs w:val="22"/>
        </w:rPr>
        <w:t>playlisty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największych stacji radiowych. Utwór powstał we współpracy z producentem Faustem, znanym z pracy z czołówką młodej sceny pop.</w:t>
      </w:r>
    </w:p>
    <w:p w14:paraId="00AA92F0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sz w:val="22"/>
          <w:szCs w:val="22"/>
        </w:rPr>
        <w:t xml:space="preserve">– </w:t>
      </w:r>
      <w:r w:rsidRPr="00506335">
        <w:rPr>
          <w:rStyle w:val="Uwydatnienie"/>
          <w:rFonts w:ascii="Calibri" w:hAnsi="Calibri" w:cs="Calibri"/>
          <w:sz w:val="22"/>
          <w:szCs w:val="22"/>
        </w:rPr>
        <w:t>To nie była piosenka, która powstała na jednej sesji. Spędziliśmy w studio dużo czasu i było przy tym sporo dobrej energii</w:t>
      </w:r>
      <w:r w:rsidRPr="00506335">
        <w:rPr>
          <w:rFonts w:ascii="Calibri" w:hAnsi="Calibri" w:cs="Calibri"/>
          <w:sz w:val="22"/>
          <w:szCs w:val="22"/>
        </w:rPr>
        <w:t xml:space="preserve"> – zdradziła artystka.</w:t>
      </w:r>
    </w:p>
    <w:p w14:paraId="2AD3B125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506335">
        <w:rPr>
          <w:rFonts w:ascii="Calibri" w:hAnsi="Calibri" w:cs="Calibri"/>
          <w:b/>
          <w:bCs/>
          <w:sz w:val="22"/>
          <w:szCs w:val="22"/>
        </w:rPr>
        <w:t xml:space="preserve">Osoby z branży zwracają uwagę, że współpraca </w:t>
      </w:r>
      <w:proofErr w:type="spellStart"/>
      <w:r w:rsidRPr="00506335">
        <w:rPr>
          <w:rFonts w:ascii="Calibri" w:hAnsi="Calibri" w:cs="Calibri"/>
          <w:b/>
          <w:bCs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b/>
          <w:bCs/>
          <w:sz w:val="22"/>
          <w:szCs w:val="22"/>
        </w:rPr>
        <w:t xml:space="preserve"> i Fausta może być początkiem dłuższego muzycznego rozdziału. Jak nieoficjalnie się mówi, planowane są kolejne sesje, a nowe projekty mogą pokazać </w:t>
      </w:r>
      <w:proofErr w:type="spellStart"/>
      <w:r w:rsidRPr="00506335">
        <w:rPr>
          <w:rFonts w:ascii="Calibri" w:hAnsi="Calibri" w:cs="Calibri"/>
          <w:b/>
          <w:bCs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b/>
          <w:bCs/>
          <w:sz w:val="22"/>
          <w:szCs w:val="22"/>
        </w:rPr>
        <w:t xml:space="preserve"> w dojrzalszym wydaniu.</w:t>
      </w:r>
    </w:p>
    <w:p w14:paraId="163F9583" w14:textId="77777777" w:rsidR="00506335" w:rsidRPr="00506335" w:rsidRDefault="00506335" w:rsidP="0050633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6335">
        <w:rPr>
          <w:rFonts w:ascii="Calibri" w:hAnsi="Calibri" w:cs="Calibri"/>
          <w:sz w:val="22"/>
          <w:szCs w:val="22"/>
        </w:rPr>
        <w:t xml:space="preserve">Jedno jest pewne, wokół </w:t>
      </w:r>
      <w:proofErr w:type="spellStart"/>
      <w:r w:rsidRPr="00506335">
        <w:rPr>
          <w:rFonts w:ascii="Calibri" w:hAnsi="Calibri" w:cs="Calibri"/>
          <w:sz w:val="22"/>
          <w:szCs w:val="22"/>
        </w:rPr>
        <w:t>Roxie</w:t>
      </w:r>
      <w:proofErr w:type="spellEnd"/>
      <w:r w:rsidRPr="00506335">
        <w:rPr>
          <w:rFonts w:ascii="Calibri" w:hAnsi="Calibri" w:cs="Calibri"/>
          <w:sz w:val="22"/>
          <w:szCs w:val="22"/>
        </w:rPr>
        <w:t xml:space="preserve"> dzieje się coraz więcej, a jej nazwisko coraz częściej pojawia się w kontekście europejskich wydarzeń muzycznych.</w:t>
      </w:r>
    </w:p>
    <w:p w14:paraId="154CA867" w14:textId="77777777" w:rsidR="00506335" w:rsidRDefault="00506335"/>
    <w:sectPr w:rsidR="0050633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95C5" w14:textId="77777777" w:rsidR="00632A2B" w:rsidRDefault="00632A2B" w:rsidP="00F92223">
      <w:pPr>
        <w:spacing w:after="0" w:line="240" w:lineRule="auto"/>
      </w:pPr>
      <w:r>
        <w:separator/>
      </w:r>
    </w:p>
  </w:endnote>
  <w:endnote w:type="continuationSeparator" w:id="0">
    <w:p w14:paraId="2B2B5EB8" w14:textId="77777777" w:rsidR="00632A2B" w:rsidRDefault="00632A2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AEF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3FF0B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89BB" w14:textId="77777777" w:rsidR="00632A2B" w:rsidRDefault="00632A2B" w:rsidP="00F92223">
      <w:pPr>
        <w:spacing w:after="0" w:line="240" w:lineRule="auto"/>
      </w:pPr>
      <w:r>
        <w:separator/>
      </w:r>
    </w:p>
  </w:footnote>
  <w:footnote w:type="continuationSeparator" w:id="0">
    <w:p w14:paraId="5ECC074F" w14:textId="77777777" w:rsidR="00632A2B" w:rsidRDefault="00632A2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C270" w14:textId="77777777" w:rsidR="00F92223" w:rsidRDefault="00F92223">
    <w:pPr>
      <w:pStyle w:val="Nagwek"/>
    </w:pPr>
    <w:r w:rsidRPr="00907726">
      <w:rPr>
        <w:noProof/>
        <w:lang w:eastAsia="pl-PL"/>
      </w:rPr>
      <w:pict w14:anchorId="285E2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335"/>
    <w:rsid w:val="00381C88"/>
    <w:rsid w:val="00506335"/>
    <w:rsid w:val="00632A2B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54D9"/>
  <w15:chartTrackingRefBased/>
  <w15:docId w15:val="{DDADFB7C-3036-4E7C-9B4B-086ECFD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3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6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6335"/>
    <w:rPr>
      <w:b/>
      <w:bCs/>
    </w:rPr>
  </w:style>
  <w:style w:type="character" w:styleId="Uwydatnienie">
    <w:name w:val="Emphasis"/>
    <w:uiPriority w:val="20"/>
    <w:qFormat/>
    <w:rsid w:val="00506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8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2026-03-02T10:17:00Z</dcterms:created>
  <dcterms:modified xsi:type="dcterms:W3CDTF">2026-03-02T10:25:00Z</dcterms:modified>
</cp:coreProperties>
</file>